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D0270" w14:textId="384445E4" w:rsidR="00D344BE" w:rsidRDefault="001C0DE8" w:rsidP="00865B65">
      <w:pPr>
        <w:spacing w:after="0" w:line="240" w:lineRule="auto"/>
        <w:contextualSpacing/>
        <w:mirrorIndents/>
        <w:jc w:val="center"/>
        <w:rPr>
          <w:rFonts w:ascii="Times New Roman" w:hAnsi="Times New Roman"/>
          <w:b/>
          <w:bCs/>
          <w:smallCaps/>
          <w:sz w:val="28"/>
          <w:szCs w:val="24"/>
          <w:lang w:val="de-DE"/>
        </w:rPr>
      </w:pPr>
      <w:r w:rsidRPr="00D344BE">
        <w:rPr>
          <w:rFonts w:ascii="Times New Roman" w:hAnsi="Times New Roman"/>
          <w:b/>
          <w:bCs/>
          <w:smallCaps/>
          <w:sz w:val="28"/>
          <w:szCs w:val="24"/>
          <w:lang w:val="de-DE"/>
        </w:rPr>
        <w:t>Bibli</w:t>
      </w:r>
      <w:r w:rsidR="009B1735" w:rsidRPr="00D344BE">
        <w:rPr>
          <w:rFonts w:ascii="Times New Roman" w:hAnsi="Times New Roman"/>
          <w:b/>
          <w:bCs/>
          <w:smallCaps/>
          <w:sz w:val="28"/>
          <w:szCs w:val="24"/>
          <w:lang w:val="de-DE"/>
        </w:rPr>
        <w:t>s</w:t>
      </w:r>
      <w:r w:rsidRPr="00D344BE">
        <w:rPr>
          <w:rFonts w:ascii="Times New Roman" w:hAnsi="Times New Roman"/>
          <w:b/>
          <w:bCs/>
          <w:smallCaps/>
          <w:sz w:val="28"/>
          <w:szCs w:val="24"/>
          <w:lang w:val="de-DE"/>
        </w:rPr>
        <w:t>c</w:t>
      </w:r>
      <w:r w:rsidR="009B1735" w:rsidRPr="00D344BE">
        <w:rPr>
          <w:rFonts w:ascii="Times New Roman" w:hAnsi="Times New Roman"/>
          <w:b/>
          <w:bCs/>
          <w:smallCaps/>
          <w:sz w:val="28"/>
          <w:szCs w:val="24"/>
          <w:lang w:val="de-DE"/>
        </w:rPr>
        <w:t>he Meditationen und Gebete</w:t>
      </w:r>
      <w:r w:rsidR="004756ED">
        <w:rPr>
          <w:rFonts w:ascii="Times New Roman" w:hAnsi="Times New Roman"/>
          <w:b/>
          <w:bCs/>
          <w:smallCaps/>
          <w:sz w:val="28"/>
          <w:szCs w:val="24"/>
          <w:lang w:val="de-DE"/>
        </w:rPr>
        <w:br/>
      </w:r>
      <w:r w:rsidR="009B1735" w:rsidRPr="00D344BE">
        <w:rPr>
          <w:rFonts w:ascii="Times New Roman" w:hAnsi="Times New Roman"/>
          <w:b/>
          <w:bCs/>
          <w:smallCaps/>
          <w:sz w:val="28"/>
          <w:szCs w:val="24"/>
          <w:lang w:val="de-DE"/>
        </w:rPr>
        <w:t>zu den acht Tagen der Gebetswoche</w:t>
      </w:r>
      <w:r w:rsidR="009841CE">
        <w:rPr>
          <w:rFonts w:ascii="Times New Roman" w:hAnsi="Times New Roman"/>
          <w:b/>
          <w:bCs/>
          <w:smallCaps/>
          <w:sz w:val="28"/>
          <w:szCs w:val="24"/>
          <w:lang w:val="de-DE"/>
        </w:rPr>
        <w:t xml:space="preserve"> 2019</w:t>
      </w:r>
    </w:p>
    <w:p w14:paraId="593EAFCA" w14:textId="1AB35676" w:rsidR="00D344BE" w:rsidRDefault="00D344BE" w:rsidP="00865B65">
      <w:pPr>
        <w:spacing w:after="0" w:line="240" w:lineRule="auto"/>
        <w:jc w:val="center"/>
        <w:rPr>
          <w:rFonts w:ascii="Times New Roman" w:hAnsi="Times New Roman"/>
          <w:sz w:val="24"/>
          <w:szCs w:val="24"/>
          <w:lang w:val="de-DE"/>
        </w:rPr>
      </w:pPr>
    </w:p>
    <w:p w14:paraId="04091CBE" w14:textId="77777777" w:rsidR="004756ED" w:rsidRPr="004756ED" w:rsidRDefault="004756ED" w:rsidP="00865B65">
      <w:pPr>
        <w:spacing w:after="0" w:line="240" w:lineRule="auto"/>
        <w:jc w:val="center"/>
        <w:rPr>
          <w:rFonts w:ascii="Times New Roman" w:hAnsi="Times New Roman"/>
          <w:sz w:val="24"/>
          <w:szCs w:val="24"/>
          <w:lang w:val="de-DE"/>
        </w:rPr>
      </w:pPr>
    </w:p>
    <w:p w14:paraId="39780797" w14:textId="77777777" w:rsidR="009926F6" w:rsidRPr="00D344BE" w:rsidRDefault="005458C5" w:rsidP="00865B65">
      <w:pPr>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t>1. TAG</w:t>
      </w:r>
    </w:p>
    <w:p w14:paraId="06449C9F" w14:textId="77777777" w:rsidR="007D2849" w:rsidRPr="004756ED" w:rsidRDefault="007D2849" w:rsidP="00865B65">
      <w:pPr>
        <w:spacing w:after="0" w:line="240" w:lineRule="auto"/>
        <w:contextualSpacing/>
        <w:mirrorIndents/>
        <w:jc w:val="center"/>
        <w:rPr>
          <w:rFonts w:ascii="Times New Roman" w:hAnsi="Times New Roman"/>
          <w:sz w:val="24"/>
          <w:szCs w:val="24"/>
          <w:lang w:val="de-DE"/>
        </w:rPr>
      </w:pPr>
    </w:p>
    <w:p w14:paraId="54EABBF6" w14:textId="278AE077" w:rsidR="009926F6" w:rsidRPr="00D344BE" w:rsidRDefault="005458C5" w:rsidP="00865B65">
      <w:pPr>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t>Das Recht ströme wie Wasser</w:t>
      </w:r>
    </w:p>
    <w:p w14:paraId="4C39B591" w14:textId="77777777" w:rsidR="009926F6" w:rsidRP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 xml:space="preserve">(Amos </w:t>
      </w:r>
      <w:r w:rsidR="005458C5" w:rsidRPr="00D344BE">
        <w:rPr>
          <w:rFonts w:ascii="Times New Roman" w:hAnsi="Times New Roman"/>
          <w:i/>
          <w:sz w:val="24"/>
          <w:szCs w:val="24"/>
          <w:lang w:val="de-DE"/>
        </w:rPr>
        <w:t>5,</w:t>
      </w:r>
      <w:r w:rsidRPr="00D344BE">
        <w:rPr>
          <w:rFonts w:ascii="Times New Roman" w:hAnsi="Times New Roman"/>
          <w:i/>
          <w:sz w:val="24"/>
          <w:szCs w:val="24"/>
          <w:lang w:val="de-DE"/>
        </w:rPr>
        <w:t>24)</w:t>
      </w:r>
    </w:p>
    <w:p w14:paraId="5CF7566A" w14:textId="77777777" w:rsidR="009926F6" w:rsidRPr="00D344BE" w:rsidRDefault="009926F6" w:rsidP="00865B65">
      <w:pPr>
        <w:spacing w:after="0" w:line="240" w:lineRule="auto"/>
        <w:contextualSpacing/>
        <w:mirrorIndents/>
        <w:rPr>
          <w:rFonts w:ascii="Times New Roman" w:hAnsi="Times New Roman"/>
          <w:sz w:val="24"/>
          <w:szCs w:val="24"/>
          <w:lang w:val="de-DE"/>
        </w:rPr>
      </w:pPr>
    </w:p>
    <w:p w14:paraId="17BAF913" w14:textId="77777777" w:rsidR="009926F6" w:rsidRPr="00D344BE" w:rsidRDefault="009926F6" w:rsidP="00865B65">
      <w:pPr>
        <w:spacing w:after="0" w:line="240" w:lineRule="auto"/>
        <w:contextualSpacing/>
        <w:mirrorIndents/>
        <w:rPr>
          <w:rFonts w:ascii="Times New Roman" w:hAnsi="Times New Roman"/>
          <w:i/>
          <w:sz w:val="24"/>
          <w:szCs w:val="24"/>
          <w:lang w:val="de-DE"/>
        </w:rPr>
      </w:pPr>
      <w:r w:rsidRPr="00D344BE">
        <w:rPr>
          <w:rFonts w:ascii="Times New Roman" w:hAnsi="Times New Roman"/>
          <w:i/>
          <w:sz w:val="24"/>
          <w:szCs w:val="24"/>
          <w:lang w:val="de-DE"/>
        </w:rPr>
        <w:t xml:space="preserve">Amos </w:t>
      </w:r>
      <w:r w:rsidR="005458C5" w:rsidRPr="00D344BE">
        <w:rPr>
          <w:rFonts w:ascii="Times New Roman" w:hAnsi="Times New Roman"/>
          <w:i/>
          <w:sz w:val="24"/>
          <w:szCs w:val="24"/>
          <w:lang w:val="de-DE"/>
        </w:rPr>
        <w:t>5,</w:t>
      </w:r>
      <w:r w:rsidRPr="00D344BE">
        <w:rPr>
          <w:rFonts w:ascii="Times New Roman" w:hAnsi="Times New Roman"/>
          <w:i/>
          <w:sz w:val="24"/>
          <w:szCs w:val="24"/>
          <w:lang w:val="de-DE"/>
        </w:rPr>
        <w:t>22-25</w:t>
      </w:r>
    </w:p>
    <w:p w14:paraId="3530C99D" w14:textId="77777777" w:rsidR="009926F6" w:rsidRPr="00D344BE" w:rsidRDefault="005458C5"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Lukas</w:t>
      </w:r>
      <w:r w:rsidR="009926F6" w:rsidRPr="00D344BE">
        <w:rPr>
          <w:rFonts w:ascii="Times New Roman" w:hAnsi="Times New Roman"/>
          <w:i/>
          <w:sz w:val="24"/>
          <w:szCs w:val="24"/>
          <w:lang w:val="de-DE"/>
        </w:rPr>
        <w:t xml:space="preserve"> 1</w:t>
      </w:r>
      <w:r w:rsidRPr="00D344BE">
        <w:rPr>
          <w:rFonts w:ascii="Times New Roman" w:hAnsi="Times New Roman"/>
          <w:i/>
          <w:sz w:val="24"/>
          <w:szCs w:val="24"/>
          <w:lang w:val="de-DE"/>
        </w:rPr>
        <w:t>1,</w:t>
      </w:r>
      <w:r w:rsidR="009926F6" w:rsidRPr="00D344BE">
        <w:rPr>
          <w:rFonts w:ascii="Times New Roman" w:hAnsi="Times New Roman"/>
          <w:i/>
          <w:sz w:val="24"/>
          <w:szCs w:val="24"/>
          <w:lang w:val="de-DE"/>
        </w:rPr>
        <w:t>37-44</w:t>
      </w:r>
    </w:p>
    <w:p w14:paraId="38CC8B4D"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19A63316" w14:textId="77777777" w:rsidR="009926F6" w:rsidRPr="00D344BE" w:rsidRDefault="005458C5"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Reflexion</w:t>
      </w:r>
    </w:p>
    <w:p w14:paraId="1802A3FE" w14:textId="77777777" w:rsidR="00C73EFC" w:rsidRPr="00D344BE" w:rsidRDefault="00B83D31"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Wir Christen halten Gebet und Gottesdienst manchmal für wichtiger als</w:t>
      </w:r>
      <w:r w:rsidR="00F402D7" w:rsidRPr="00D344BE">
        <w:rPr>
          <w:rFonts w:ascii="Times New Roman" w:hAnsi="Times New Roman"/>
          <w:sz w:val="24"/>
          <w:szCs w:val="24"/>
          <w:lang w:val="de-DE"/>
        </w:rPr>
        <w:t xml:space="preserve"> die Sorge um die Armen und Ausgegrenzten.</w:t>
      </w:r>
      <w:r w:rsidR="00F349A6" w:rsidRPr="00D344BE">
        <w:rPr>
          <w:rFonts w:ascii="Times New Roman" w:hAnsi="Times New Roman"/>
          <w:sz w:val="24"/>
          <w:szCs w:val="24"/>
          <w:lang w:val="de-DE"/>
        </w:rPr>
        <w:t xml:space="preserve"> </w:t>
      </w:r>
      <w:r w:rsidR="003F0504" w:rsidRPr="00D344BE">
        <w:rPr>
          <w:rFonts w:ascii="Times New Roman" w:hAnsi="Times New Roman"/>
          <w:sz w:val="24"/>
          <w:szCs w:val="24"/>
          <w:lang w:val="de-DE"/>
        </w:rPr>
        <w:t>Es kommt vor, dass wir in der Kirche beten, in unserem Handeln aber unsere Mitmenschen unterdrücken oder die Natur ausbeuten.</w:t>
      </w:r>
      <w:r w:rsidR="00013F49" w:rsidRPr="00D344BE">
        <w:rPr>
          <w:rFonts w:ascii="Times New Roman" w:hAnsi="Times New Roman"/>
          <w:sz w:val="24"/>
          <w:szCs w:val="24"/>
          <w:lang w:val="de-DE"/>
        </w:rPr>
        <w:t xml:space="preserve"> </w:t>
      </w:r>
      <w:r w:rsidR="00F349A6" w:rsidRPr="00D344BE">
        <w:rPr>
          <w:rFonts w:ascii="Times New Roman" w:hAnsi="Times New Roman"/>
          <w:sz w:val="24"/>
          <w:szCs w:val="24"/>
          <w:lang w:val="de-DE"/>
        </w:rPr>
        <w:t>Die Christen in Indonesien sind sich bewusst, dass in ihrem Land manche Menschen leidenschaftlich bemüht sind, ihren Glauben zu praktizieren, aber Angehörige anderer Religionen unterdrücken, bisweilen sogar mit Gewalt.</w:t>
      </w:r>
      <w:r w:rsidR="00E03310" w:rsidRPr="00D344BE">
        <w:rPr>
          <w:rFonts w:ascii="Times New Roman" w:hAnsi="Times New Roman"/>
          <w:sz w:val="24"/>
          <w:szCs w:val="24"/>
          <w:lang w:val="de-DE"/>
        </w:rPr>
        <w:t xml:space="preserve"> </w:t>
      </w:r>
      <w:r w:rsidR="00013F49" w:rsidRPr="00D344BE">
        <w:rPr>
          <w:rFonts w:ascii="Times New Roman" w:hAnsi="Times New Roman"/>
          <w:sz w:val="24"/>
          <w:szCs w:val="24"/>
          <w:lang w:val="de-DE"/>
        </w:rPr>
        <w:t xml:space="preserve">Im Lukasevangelium </w:t>
      </w:r>
      <w:r w:rsidR="00E03310" w:rsidRPr="00D344BE">
        <w:rPr>
          <w:rFonts w:ascii="Times New Roman" w:hAnsi="Times New Roman"/>
          <w:sz w:val="24"/>
          <w:szCs w:val="24"/>
          <w:lang w:val="de-DE"/>
        </w:rPr>
        <w:t xml:space="preserve">erinnert uns Jesus daran, </w:t>
      </w:r>
      <w:r w:rsidR="00013F49" w:rsidRPr="00D344BE">
        <w:rPr>
          <w:rFonts w:ascii="Times New Roman" w:hAnsi="Times New Roman"/>
          <w:sz w:val="24"/>
          <w:szCs w:val="24"/>
          <w:lang w:val="de-DE"/>
        </w:rPr>
        <w:t>dass das äußere Zeichen des wahren Gottesdienstes gerechtes Handeln ist</w:t>
      </w:r>
      <w:r w:rsidR="00C73EFC" w:rsidRPr="00D344BE">
        <w:rPr>
          <w:rFonts w:ascii="Times New Roman" w:hAnsi="Times New Roman"/>
          <w:sz w:val="24"/>
          <w:szCs w:val="24"/>
          <w:lang w:val="de-DE"/>
        </w:rPr>
        <w:t>, und er verurteilt alle scharf, die keine Gerechtigkeit üben.</w:t>
      </w:r>
    </w:p>
    <w:p w14:paraId="385A0850" w14:textId="77777777" w:rsidR="00C73EFC" w:rsidRPr="00D344BE" w:rsidRDefault="00C73EFC" w:rsidP="00865B65">
      <w:pPr>
        <w:spacing w:after="0" w:line="240" w:lineRule="auto"/>
        <w:contextualSpacing/>
        <w:mirrorIndents/>
        <w:jc w:val="both"/>
        <w:rPr>
          <w:rFonts w:ascii="Times New Roman" w:hAnsi="Times New Roman"/>
          <w:sz w:val="24"/>
          <w:szCs w:val="24"/>
          <w:lang w:val="de-DE"/>
        </w:rPr>
      </w:pPr>
    </w:p>
    <w:p w14:paraId="70FDB203" w14:textId="5727DB89" w:rsidR="001C1586" w:rsidRPr="00D344BE" w:rsidRDefault="001C1586" w:rsidP="00865B65">
      <w:pPr>
        <w:pStyle w:val="StandardWeb"/>
        <w:spacing w:before="0" w:beforeAutospacing="0" w:after="0" w:afterAutospacing="0"/>
        <w:contextualSpacing/>
        <w:mirrorIndents/>
        <w:jc w:val="both"/>
        <w:rPr>
          <w:lang w:val="de-DE"/>
        </w:rPr>
      </w:pPr>
      <w:r w:rsidRPr="00D344BE">
        <w:rPr>
          <w:lang w:val="de-DE"/>
        </w:rPr>
        <w:t>Der Prophet</w:t>
      </w:r>
      <w:r w:rsidR="00F349A6" w:rsidRPr="00D344BE">
        <w:rPr>
          <w:lang w:val="de-DE"/>
        </w:rPr>
        <w:t xml:space="preserve"> Amos</w:t>
      </w:r>
      <w:r w:rsidRPr="00D344BE">
        <w:rPr>
          <w:lang w:val="de-DE"/>
        </w:rPr>
        <w:t xml:space="preserve"> mahnt:</w:t>
      </w:r>
      <w:r w:rsidR="00D344BE">
        <w:rPr>
          <w:lang w:val="de-DE"/>
        </w:rPr>
        <w:t xml:space="preserve"> </w:t>
      </w:r>
      <w:r w:rsidR="00F349A6" w:rsidRPr="00D344BE">
        <w:rPr>
          <w:lang w:val="de-DE"/>
        </w:rPr>
        <w:t xml:space="preserve">Gott </w:t>
      </w:r>
      <w:r w:rsidRPr="00D344BE">
        <w:rPr>
          <w:lang w:val="de-DE"/>
        </w:rPr>
        <w:t xml:space="preserve">weist </w:t>
      </w:r>
      <w:r w:rsidR="00F349A6" w:rsidRPr="00D344BE">
        <w:rPr>
          <w:lang w:val="de-DE"/>
        </w:rPr>
        <w:t xml:space="preserve">den Gottesdienst </w:t>
      </w:r>
      <w:r w:rsidRPr="00D344BE">
        <w:rPr>
          <w:lang w:val="de-DE"/>
        </w:rPr>
        <w:t>der</w:t>
      </w:r>
      <w:r w:rsidR="00F349A6" w:rsidRPr="00D344BE">
        <w:rPr>
          <w:lang w:val="de-DE"/>
        </w:rPr>
        <w:t xml:space="preserve"> Menschen zurück, die die Gerechtigkeit vernachlässigen, bis sie „</w:t>
      </w:r>
      <w:r w:rsidR="00F349A6" w:rsidRPr="00D344BE">
        <w:rPr>
          <w:lang w:val="de-DE" w:eastAsia="de-DE"/>
        </w:rPr>
        <w:t>das Recht … wie Wasser, die Gerechtigkeit wie ein[en] nie versiegende</w:t>
      </w:r>
      <w:r w:rsidR="00BD0027" w:rsidRPr="00D344BE">
        <w:rPr>
          <w:lang w:val="de-DE" w:eastAsia="de-DE"/>
        </w:rPr>
        <w:t>[n]</w:t>
      </w:r>
      <w:r w:rsidR="00F349A6" w:rsidRPr="00D344BE">
        <w:rPr>
          <w:lang w:val="de-DE" w:eastAsia="de-DE"/>
        </w:rPr>
        <w:t xml:space="preserve"> Bach“ strömen lassen</w:t>
      </w:r>
      <w:r w:rsidR="00AC54A5" w:rsidRPr="00D344BE">
        <w:rPr>
          <w:lang w:val="de-DE"/>
        </w:rPr>
        <w:t xml:space="preserve"> (</w:t>
      </w:r>
      <w:r w:rsidR="005458C5" w:rsidRPr="00D344BE">
        <w:rPr>
          <w:lang w:val="de-DE"/>
        </w:rPr>
        <w:t>5,</w:t>
      </w:r>
      <w:r w:rsidR="00AC54A5" w:rsidRPr="00D344BE">
        <w:rPr>
          <w:lang w:val="de-DE"/>
        </w:rPr>
        <w:t>24)</w:t>
      </w:r>
      <w:r w:rsidR="00AF2F63" w:rsidRPr="00D344BE">
        <w:rPr>
          <w:lang w:val="de-DE"/>
        </w:rPr>
        <w:t xml:space="preserve">. Amos beharrt darauf, dass Gottesdienst und gerechtes Handeln </w:t>
      </w:r>
      <w:r w:rsidR="001F6DF7" w:rsidRPr="00D344BE">
        <w:rPr>
          <w:lang w:val="de-DE"/>
        </w:rPr>
        <w:t>niemals</w:t>
      </w:r>
      <w:r w:rsidR="00AF2F63" w:rsidRPr="00D344BE">
        <w:rPr>
          <w:lang w:val="de-DE"/>
        </w:rPr>
        <w:t xml:space="preserve"> </w:t>
      </w:r>
      <w:r w:rsidR="001F6DF7" w:rsidRPr="00D344BE">
        <w:rPr>
          <w:lang w:val="de-DE"/>
        </w:rPr>
        <w:t>auseinanderfallen</w:t>
      </w:r>
      <w:r w:rsidR="00AF2F63" w:rsidRPr="00D344BE">
        <w:rPr>
          <w:lang w:val="de-DE"/>
        </w:rPr>
        <w:t xml:space="preserve"> dürfen.</w:t>
      </w:r>
      <w:r w:rsidR="00A147A5" w:rsidRPr="00D344BE">
        <w:rPr>
          <w:lang w:val="de-DE"/>
        </w:rPr>
        <w:t xml:space="preserve"> Wenn Christen zusammenarbeiten, um die Not der Armen und Unterdrückten zu lindern, </w:t>
      </w:r>
      <w:r w:rsidR="001F6DF7" w:rsidRPr="00D344BE">
        <w:rPr>
          <w:lang w:val="de-DE"/>
        </w:rPr>
        <w:t>stärkt das ihre Gemeinschaft unter</w:t>
      </w:r>
      <w:r w:rsidR="006F2436" w:rsidRPr="00D344BE">
        <w:rPr>
          <w:lang w:val="de-DE"/>
        </w:rPr>
        <w:t>e</w:t>
      </w:r>
      <w:r w:rsidR="001F6DF7" w:rsidRPr="00D344BE">
        <w:rPr>
          <w:lang w:val="de-DE"/>
        </w:rPr>
        <w:t>inander</w:t>
      </w:r>
      <w:r w:rsidR="00B64925" w:rsidRPr="00D344BE">
        <w:rPr>
          <w:lang w:val="de-DE"/>
        </w:rPr>
        <w:t xml:space="preserve"> </w:t>
      </w:r>
      <w:r w:rsidR="00A147A5" w:rsidRPr="00D344BE">
        <w:rPr>
          <w:lang w:val="de-DE"/>
        </w:rPr>
        <w:t xml:space="preserve">und mit dem </w:t>
      </w:r>
      <w:proofErr w:type="gramStart"/>
      <w:r w:rsidR="00A147A5" w:rsidRPr="00D344BE">
        <w:rPr>
          <w:lang w:val="de-DE"/>
        </w:rPr>
        <w:t>dreieinen</w:t>
      </w:r>
      <w:proofErr w:type="gramEnd"/>
      <w:r w:rsidR="00A147A5" w:rsidRPr="00D344BE">
        <w:rPr>
          <w:lang w:val="de-DE"/>
        </w:rPr>
        <w:t xml:space="preserve"> Gott.</w:t>
      </w:r>
    </w:p>
    <w:p w14:paraId="4FA30BD5" w14:textId="77777777" w:rsidR="00A147A5" w:rsidRPr="00D344BE" w:rsidRDefault="00A147A5" w:rsidP="00865B65">
      <w:pPr>
        <w:pStyle w:val="StandardWeb"/>
        <w:spacing w:before="0" w:beforeAutospacing="0" w:after="0" w:afterAutospacing="0"/>
        <w:contextualSpacing/>
        <w:mirrorIndents/>
        <w:rPr>
          <w:lang w:val="de-DE"/>
        </w:rPr>
      </w:pPr>
    </w:p>
    <w:p w14:paraId="3D09D634" w14:textId="77777777" w:rsidR="009926F6" w:rsidRPr="00D344BE" w:rsidRDefault="008A7431"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Gebet</w:t>
      </w:r>
    </w:p>
    <w:p w14:paraId="3D6B4AFA" w14:textId="77777777" w:rsidR="00C70629" w:rsidRPr="00D344BE" w:rsidRDefault="00C7062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Gott der Fremden, Waisen und Witwen,</w:t>
      </w:r>
    </w:p>
    <w:p w14:paraId="58283A9A" w14:textId="69CDB8DD" w:rsidR="00C70629" w:rsidRPr="00D344BE" w:rsidRDefault="00C70629"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du</w:t>
      </w:r>
      <w:proofErr w:type="gramEnd"/>
      <w:r w:rsidRPr="00D344BE">
        <w:rPr>
          <w:rFonts w:ascii="Times New Roman" w:hAnsi="Times New Roman"/>
          <w:sz w:val="24"/>
          <w:szCs w:val="24"/>
          <w:lang w:val="de-DE"/>
        </w:rPr>
        <w:t xml:space="preserve"> </w:t>
      </w:r>
      <w:r w:rsidR="0018112F" w:rsidRPr="00D344BE">
        <w:rPr>
          <w:rFonts w:ascii="Times New Roman" w:hAnsi="Times New Roman"/>
          <w:sz w:val="24"/>
          <w:szCs w:val="24"/>
          <w:lang w:val="de-DE"/>
        </w:rPr>
        <w:t>zeigst</w:t>
      </w:r>
      <w:r w:rsidRPr="00D344BE">
        <w:rPr>
          <w:rFonts w:ascii="Times New Roman" w:hAnsi="Times New Roman"/>
          <w:sz w:val="24"/>
          <w:szCs w:val="24"/>
          <w:lang w:val="de-DE"/>
        </w:rPr>
        <w:t xml:space="preserve"> uns den Weg der Gerechtigkeit.</w:t>
      </w:r>
    </w:p>
    <w:p w14:paraId="06602B74" w14:textId="77777777" w:rsidR="00406803" w:rsidRDefault="00C7062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Hilf uns, dir nachzufolgen und dir zu dienen,</w:t>
      </w:r>
    </w:p>
    <w:p w14:paraId="1A5D015C" w14:textId="03E3B264" w:rsidR="00C70629" w:rsidRPr="00D344BE" w:rsidRDefault="00C70629"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indem</w:t>
      </w:r>
      <w:proofErr w:type="gramEnd"/>
      <w:r w:rsidRPr="00D344BE">
        <w:rPr>
          <w:rFonts w:ascii="Times New Roman" w:hAnsi="Times New Roman"/>
          <w:sz w:val="24"/>
          <w:szCs w:val="24"/>
          <w:lang w:val="de-DE"/>
        </w:rPr>
        <w:t xml:space="preserve"> wir Gerechtigkeit üben.</w:t>
      </w:r>
    </w:p>
    <w:p w14:paraId="513F5ED3" w14:textId="77777777" w:rsidR="00406803" w:rsidRDefault="00C7062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Lass uns dir gemeinsam dienen – nicht nur mit Herz und Verstand, </w:t>
      </w:r>
    </w:p>
    <w:p w14:paraId="7D09F0F9" w14:textId="07259CD9" w:rsidR="00C70629" w:rsidRPr="00D344BE" w:rsidRDefault="00C7062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sondern auch mit unseren Taten.</w:t>
      </w:r>
    </w:p>
    <w:p w14:paraId="48FEDC4A" w14:textId="77777777" w:rsidR="00406803" w:rsidRDefault="00C7062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Leite uns durch deinen </w:t>
      </w:r>
      <w:r w:rsidR="001F6DF7" w:rsidRPr="00D344BE">
        <w:rPr>
          <w:rFonts w:ascii="Times New Roman" w:hAnsi="Times New Roman"/>
          <w:sz w:val="24"/>
          <w:szCs w:val="24"/>
          <w:lang w:val="de-DE"/>
        </w:rPr>
        <w:t>h</w:t>
      </w:r>
      <w:r w:rsidRPr="00D344BE">
        <w:rPr>
          <w:rFonts w:ascii="Times New Roman" w:hAnsi="Times New Roman"/>
          <w:sz w:val="24"/>
          <w:szCs w:val="24"/>
          <w:lang w:val="de-DE"/>
        </w:rPr>
        <w:t xml:space="preserve">eiligen Geist, </w:t>
      </w:r>
    </w:p>
    <w:p w14:paraId="016E7666" w14:textId="7455EA35" w:rsidR="002A04B0" w:rsidRPr="00D344BE" w:rsidRDefault="00C70629"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damit</w:t>
      </w:r>
      <w:proofErr w:type="gramEnd"/>
      <w:r w:rsidRPr="00D344BE">
        <w:rPr>
          <w:rFonts w:ascii="Times New Roman" w:hAnsi="Times New Roman"/>
          <w:sz w:val="24"/>
          <w:szCs w:val="24"/>
          <w:lang w:val="de-DE"/>
        </w:rPr>
        <w:t xml:space="preserve"> wir uns überall für Gerechtigkeit einsetzen</w:t>
      </w:r>
    </w:p>
    <w:p w14:paraId="05C0D6F0" w14:textId="77777777" w:rsidR="00C70629" w:rsidRPr="00D344BE" w:rsidRDefault="00C70629"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und</w:t>
      </w:r>
      <w:proofErr w:type="gramEnd"/>
      <w:r w:rsidRPr="00D344BE">
        <w:rPr>
          <w:rFonts w:ascii="Times New Roman" w:hAnsi="Times New Roman"/>
          <w:sz w:val="24"/>
          <w:szCs w:val="24"/>
          <w:lang w:val="de-DE"/>
        </w:rPr>
        <w:t xml:space="preserve"> viele Menschen durch unser Engagement gestärkt werden.</w:t>
      </w:r>
    </w:p>
    <w:p w14:paraId="6CA04C0F" w14:textId="77777777" w:rsidR="004756ED" w:rsidRDefault="009926F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In </w:t>
      </w:r>
      <w:r w:rsidR="00263985" w:rsidRPr="00D344BE">
        <w:rPr>
          <w:rFonts w:ascii="Times New Roman" w:hAnsi="Times New Roman"/>
          <w:sz w:val="24"/>
          <w:szCs w:val="24"/>
          <w:lang w:val="de-DE"/>
        </w:rPr>
        <w:t>Jesu Namen</w:t>
      </w:r>
      <w:r w:rsidRPr="00D344BE">
        <w:rPr>
          <w:rFonts w:ascii="Times New Roman" w:hAnsi="Times New Roman"/>
          <w:sz w:val="24"/>
          <w:szCs w:val="24"/>
          <w:lang w:val="de-DE"/>
        </w:rPr>
        <w:t>.</w:t>
      </w:r>
    </w:p>
    <w:p w14:paraId="52026B49" w14:textId="06E7DF87" w:rsidR="001B2B58" w:rsidRPr="00D344BE" w:rsidRDefault="009926F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Amen.</w:t>
      </w:r>
    </w:p>
    <w:p w14:paraId="41DABA66" w14:textId="77777777" w:rsidR="009926F6" w:rsidRPr="00D344BE" w:rsidRDefault="00263985" w:rsidP="00865B65">
      <w:pPr>
        <w:pageBreakBefore/>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lastRenderedPageBreak/>
        <w:t>2</w:t>
      </w:r>
      <w:r w:rsidR="005458C5" w:rsidRPr="00D344BE">
        <w:rPr>
          <w:rFonts w:ascii="Times New Roman" w:hAnsi="Times New Roman"/>
          <w:b/>
          <w:sz w:val="24"/>
          <w:szCs w:val="24"/>
          <w:lang w:val="de-DE"/>
        </w:rPr>
        <w:t>. TAG</w:t>
      </w:r>
    </w:p>
    <w:p w14:paraId="113936C3" w14:textId="77777777" w:rsidR="007D2849" w:rsidRDefault="007D2849" w:rsidP="00865B65">
      <w:pPr>
        <w:spacing w:after="0" w:line="240" w:lineRule="auto"/>
        <w:contextualSpacing/>
        <w:mirrorIndents/>
        <w:jc w:val="center"/>
        <w:rPr>
          <w:rFonts w:ascii="Times New Roman" w:hAnsi="Times New Roman"/>
          <w:b/>
          <w:sz w:val="24"/>
          <w:szCs w:val="24"/>
          <w:lang w:val="de-DE"/>
        </w:rPr>
      </w:pPr>
    </w:p>
    <w:p w14:paraId="7F2DC4B3" w14:textId="3282A649" w:rsidR="00263985" w:rsidRPr="00D344BE" w:rsidRDefault="00263985" w:rsidP="00865B65">
      <w:pPr>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t>Euer Ja</w:t>
      </w:r>
      <w:r w:rsidR="007D2849">
        <w:rPr>
          <w:rFonts w:ascii="Times New Roman" w:hAnsi="Times New Roman"/>
          <w:b/>
          <w:sz w:val="24"/>
          <w:szCs w:val="24"/>
          <w:lang w:val="de-DE"/>
        </w:rPr>
        <w:t xml:space="preserve"> sei ein Ja, euer Nein ein Nein</w:t>
      </w:r>
    </w:p>
    <w:p w14:paraId="19E00B94" w14:textId="77777777" w:rsidR="009926F6" w:rsidRP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w:t>
      </w:r>
      <w:r w:rsidR="00263985" w:rsidRPr="00D344BE">
        <w:rPr>
          <w:rFonts w:ascii="Times New Roman" w:hAnsi="Times New Roman"/>
          <w:i/>
          <w:sz w:val="24"/>
          <w:szCs w:val="24"/>
          <w:lang w:val="de-DE"/>
        </w:rPr>
        <w:t>Matthäus</w:t>
      </w:r>
      <w:r w:rsidRPr="00D344BE">
        <w:rPr>
          <w:rFonts w:ascii="Times New Roman" w:hAnsi="Times New Roman"/>
          <w:i/>
          <w:sz w:val="24"/>
          <w:szCs w:val="24"/>
          <w:lang w:val="de-DE"/>
        </w:rPr>
        <w:t xml:space="preserve"> </w:t>
      </w:r>
      <w:r w:rsidR="005458C5" w:rsidRPr="00D344BE">
        <w:rPr>
          <w:rFonts w:ascii="Times New Roman" w:hAnsi="Times New Roman"/>
          <w:i/>
          <w:sz w:val="24"/>
          <w:szCs w:val="24"/>
          <w:lang w:val="de-DE"/>
        </w:rPr>
        <w:t>5,</w:t>
      </w:r>
      <w:r w:rsidRPr="00D344BE">
        <w:rPr>
          <w:rFonts w:ascii="Times New Roman" w:hAnsi="Times New Roman"/>
          <w:i/>
          <w:sz w:val="24"/>
          <w:szCs w:val="24"/>
          <w:lang w:val="de-DE"/>
        </w:rPr>
        <w:t>37)</w:t>
      </w:r>
    </w:p>
    <w:p w14:paraId="4328ECAE" w14:textId="77777777" w:rsidR="001B2B58" w:rsidRPr="00D344BE" w:rsidRDefault="001B2B58" w:rsidP="00865B65">
      <w:pPr>
        <w:spacing w:after="0" w:line="240" w:lineRule="auto"/>
        <w:contextualSpacing/>
        <w:mirrorIndents/>
        <w:rPr>
          <w:rFonts w:ascii="Times New Roman" w:hAnsi="Times New Roman"/>
          <w:sz w:val="24"/>
          <w:szCs w:val="24"/>
          <w:lang w:val="de-DE"/>
        </w:rPr>
      </w:pPr>
    </w:p>
    <w:p w14:paraId="140CA6BB" w14:textId="77777777" w:rsidR="009926F6" w:rsidRPr="00D344BE" w:rsidRDefault="00263985" w:rsidP="00865B65">
      <w:pPr>
        <w:spacing w:after="0" w:line="240" w:lineRule="auto"/>
        <w:contextualSpacing/>
        <w:mirrorIndents/>
        <w:rPr>
          <w:rFonts w:ascii="Times New Roman" w:hAnsi="Times New Roman"/>
          <w:i/>
          <w:sz w:val="24"/>
          <w:szCs w:val="24"/>
          <w:lang w:val="de-DE"/>
        </w:rPr>
      </w:pPr>
      <w:r w:rsidRPr="00D344BE">
        <w:rPr>
          <w:rFonts w:ascii="Times New Roman" w:hAnsi="Times New Roman"/>
          <w:i/>
          <w:sz w:val="24"/>
          <w:szCs w:val="24"/>
          <w:lang w:val="de-DE"/>
        </w:rPr>
        <w:t>Epheser</w:t>
      </w:r>
      <w:r w:rsidR="009926F6" w:rsidRPr="00D344BE">
        <w:rPr>
          <w:rFonts w:ascii="Times New Roman" w:hAnsi="Times New Roman"/>
          <w:i/>
          <w:sz w:val="24"/>
          <w:szCs w:val="24"/>
          <w:lang w:val="de-DE"/>
        </w:rPr>
        <w:t xml:space="preserve"> </w:t>
      </w:r>
      <w:r w:rsidRPr="00D344BE">
        <w:rPr>
          <w:rFonts w:ascii="Times New Roman" w:hAnsi="Times New Roman"/>
          <w:i/>
          <w:sz w:val="24"/>
          <w:szCs w:val="24"/>
          <w:lang w:val="de-DE"/>
        </w:rPr>
        <w:t>4,</w:t>
      </w:r>
      <w:r w:rsidR="009926F6" w:rsidRPr="00D344BE">
        <w:rPr>
          <w:rFonts w:ascii="Times New Roman" w:hAnsi="Times New Roman"/>
          <w:i/>
          <w:sz w:val="24"/>
          <w:szCs w:val="24"/>
          <w:lang w:val="de-DE"/>
        </w:rPr>
        <w:t>22-25</w:t>
      </w:r>
    </w:p>
    <w:p w14:paraId="73C00E78" w14:textId="77777777" w:rsidR="009926F6" w:rsidRPr="00D344BE" w:rsidRDefault="00263985"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Matthäus</w:t>
      </w:r>
      <w:r w:rsidR="009926F6" w:rsidRPr="00D344BE">
        <w:rPr>
          <w:rFonts w:ascii="Times New Roman" w:hAnsi="Times New Roman"/>
          <w:i/>
          <w:sz w:val="24"/>
          <w:szCs w:val="24"/>
          <w:lang w:val="de-DE"/>
        </w:rPr>
        <w:t xml:space="preserve"> </w:t>
      </w:r>
      <w:r w:rsidR="005458C5" w:rsidRPr="00D344BE">
        <w:rPr>
          <w:rFonts w:ascii="Times New Roman" w:hAnsi="Times New Roman"/>
          <w:i/>
          <w:sz w:val="24"/>
          <w:szCs w:val="24"/>
          <w:lang w:val="de-DE"/>
        </w:rPr>
        <w:t>5,</w:t>
      </w:r>
      <w:r w:rsidR="009926F6" w:rsidRPr="00D344BE">
        <w:rPr>
          <w:rFonts w:ascii="Times New Roman" w:hAnsi="Times New Roman"/>
          <w:i/>
          <w:sz w:val="24"/>
          <w:szCs w:val="24"/>
          <w:lang w:val="de-DE"/>
        </w:rPr>
        <w:t>33-37</w:t>
      </w:r>
    </w:p>
    <w:p w14:paraId="1A08EE34"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295478F3" w14:textId="77777777" w:rsidR="009926F6" w:rsidRPr="00D344BE" w:rsidRDefault="005458C5" w:rsidP="00865B65">
      <w:pPr>
        <w:spacing w:after="0" w:line="240" w:lineRule="auto"/>
        <w:contextualSpacing/>
        <w:mirrorIndents/>
        <w:jc w:val="both"/>
        <w:rPr>
          <w:rFonts w:ascii="Times New Roman" w:hAnsi="Times New Roman"/>
          <w:b/>
          <w:sz w:val="24"/>
          <w:szCs w:val="24"/>
          <w:lang w:val="de-DE"/>
        </w:rPr>
      </w:pPr>
      <w:r w:rsidRPr="00D344BE">
        <w:rPr>
          <w:rFonts w:ascii="Times New Roman" w:hAnsi="Times New Roman"/>
          <w:b/>
          <w:sz w:val="24"/>
          <w:szCs w:val="24"/>
          <w:lang w:val="de-DE"/>
        </w:rPr>
        <w:t>Reflexion</w:t>
      </w:r>
    </w:p>
    <w:p w14:paraId="28B0C7D0" w14:textId="5F2595E6" w:rsidR="009926F6" w:rsidRPr="00D344BE" w:rsidRDefault="003B7635"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 xml:space="preserve">Gewalt gegenüber unseren Mitmenschen </w:t>
      </w:r>
      <w:r w:rsidR="006F2436" w:rsidRPr="00D344BE">
        <w:rPr>
          <w:rFonts w:ascii="Times New Roman" w:hAnsi="Times New Roman"/>
          <w:sz w:val="24"/>
          <w:szCs w:val="24"/>
          <w:lang w:val="de-DE"/>
        </w:rPr>
        <w:t xml:space="preserve">äußert </w:t>
      </w:r>
      <w:r w:rsidRPr="00D344BE">
        <w:rPr>
          <w:rFonts w:ascii="Times New Roman" w:hAnsi="Times New Roman"/>
          <w:sz w:val="24"/>
          <w:szCs w:val="24"/>
          <w:lang w:val="de-DE"/>
        </w:rPr>
        <w:t xml:space="preserve">sich nicht nur in körperlichen Übergriffen und Raubüberfällen, sondern auch in Klatsch und boshaften Gerüchten. In den sozialen Medien erreichen Unwahrheiten in kürzester Zeit ein breites Publikum. Die Christen in Indonesien sind sich bewusst, dass </w:t>
      </w:r>
      <w:r w:rsidR="00C90D13" w:rsidRPr="00D344BE">
        <w:rPr>
          <w:rFonts w:ascii="Times New Roman" w:hAnsi="Times New Roman"/>
          <w:sz w:val="24"/>
          <w:szCs w:val="24"/>
          <w:lang w:val="de-DE"/>
        </w:rPr>
        <w:t xml:space="preserve">manche religiöse Gruppen </w:t>
      </w:r>
      <w:r w:rsidRPr="00D344BE">
        <w:rPr>
          <w:rFonts w:ascii="Times New Roman" w:hAnsi="Times New Roman"/>
          <w:sz w:val="24"/>
          <w:szCs w:val="24"/>
          <w:lang w:val="de-DE"/>
        </w:rPr>
        <w:t xml:space="preserve">– auch Christen – Lügen und Vorurteile über andere religiöse Gruppen </w:t>
      </w:r>
      <w:r w:rsidR="00C90D13" w:rsidRPr="00D344BE">
        <w:rPr>
          <w:rFonts w:ascii="Times New Roman" w:hAnsi="Times New Roman"/>
          <w:sz w:val="24"/>
          <w:szCs w:val="24"/>
          <w:lang w:val="de-DE"/>
        </w:rPr>
        <w:t xml:space="preserve">auf diesem Weg </w:t>
      </w:r>
      <w:r w:rsidRPr="00D344BE">
        <w:rPr>
          <w:rFonts w:ascii="Times New Roman" w:hAnsi="Times New Roman"/>
          <w:sz w:val="24"/>
          <w:szCs w:val="24"/>
          <w:lang w:val="de-DE"/>
        </w:rPr>
        <w:t xml:space="preserve">verbreiten. </w:t>
      </w:r>
      <w:r w:rsidR="00B64925" w:rsidRPr="00D344BE">
        <w:rPr>
          <w:rFonts w:ascii="Times New Roman" w:hAnsi="Times New Roman"/>
          <w:sz w:val="24"/>
          <w:szCs w:val="24"/>
          <w:lang w:val="de-DE"/>
        </w:rPr>
        <w:t>Menschen schrecken aus Angst und der Gefahr von Vergeltungsakten davor zurück, für die Wahrheit einzustehen. Wenn sie mit ungerechten und unwahren Behauptungen, die Angst verbreiten sollen, konfrontiert werden, schweigen sie lieber.</w:t>
      </w:r>
      <w:r w:rsidR="00D344BE">
        <w:rPr>
          <w:rFonts w:ascii="Times New Roman" w:hAnsi="Times New Roman"/>
          <w:sz w:val="24"/>
          <w:szCs w:val="24"/>
          <w:lang w:val="de-DE"/>
        </w:rPr>
        <w:t xml:space="preserve"> </w:t>
      </w:r>
    </w:p>
    <w:p w14:paraId="6F0B6E0E" w14:textId="77777777" w:rsidR="00B318FE" w:rsidRPr="00D344BE" w:rsidRDefault="00B318FE" w:rsidP="00865B65">
      <w:pPr>
        <w:spacing w:after="0" w:line="240" w:lineRule="auto"/>
        <w:contextualSpacing/>
        <w:mirrorIndents/>
        <w:jc w:val="both"/>
        <w:rPr>
          <w:rFonts w:ascii="Times New Roman" w:hAnsi="Times New Roman"/>
          <w:sz w:val="24"/>
          <w:szCs w:val="24"/>
          <w:lang w:val="de-DE"/>
        </w:rPr>
      </w:pPr>
    </w:p>
    <w:p w14:paraId="248A113D" w14:textId="0849A93D" w:rsidR="000A2F34" w:rsidRPr="00D344BE" w:rsidRDefault="000A2F34"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Jesus sagt: „Euer Ja sei ein Ja, euer Nein ein Nein; alles andere stammt vom Bösen.“ Verlogenheit zerstört gute Beziehungen zwischen Einzelnen genauso wie zwischen Gruppen und auch zwischen Kirchen. Unehrlichkeit beschädigt die Einheit der Kirche. Der Text aus dem Epheserbrief erinnert uns, dass wir in Christus ein Leib sind. Er ruft uns zur Ehrlichkeit und zu gegenseitiger Verantwortung auf, damit unsere Gemeinschaft wachsen kann. Dann wird nicht der Geist des Bösen, sondern der Heilige Geist Gottes bei uns sein.</w:t>
      </w:r>
    </w:p>
    <w:p w14:paraId="5FC41844" w14:textId="77777777" w:rsidR="009926F6" w:rsidRPr="00D344BE" w:rsidRDefault="009926F6" w:rsidP="00865B65">
      <w:pPr>
        <w:spacing w:after="0" w:line="240" w:lineRule="auto"/>
        <w:contextualSpacing/>
        <w:mirrorIndents/>
        <w:rPr>
          <w:rFonts w:ascii="Times New Roman" w:hAnsi="Times New Roman"/>
          <w:sz w:val="24"/>
          <w:szCs w:val="24"/>
          <w:lang w:val="de-DE"/>
        </w:rPr>
      </w:pPr>
    </w:p>
    <w:p w14:paraId="00E3D102" w14:textId="77777777" w:rsidR="009926F6" w:rsidRPr="00D344BE" w:rsidRDefault="008A7431"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Gebet</w:t>
      </w:r>
      <w:r w:rsidR="009926F6" w:rsidRPr="00D344BE">
        <w:rPr>
          <w:rFonts w:ascii="Times New Roman" w:hAnsi="Times New Roman"/>
          <w:b/>
          <w:sz w:val="24"/>
          <w:szCs w:val="24"/>
          <w:lang w:val="de-DE"/>
        </w:rPr>
        <w:t xml:space="preserve"> </w:t>
      </w:r>
    </w:p>
    <w:p w14:paraId="3ED5E735" w14:textId="77777777" w:rsidR="00246DE9" w:rsidRPr="00D344BE" w:rsidRDefault="00246DE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Gott der Gerechtigkeit,</w:t>
      </w:r>
    </w:p>
    <w:p w14:paraId="2F13BFE9" w14:textId="77777777" w:rsidR="00246DE9" w:rsidRPr="00D344BE" w:rsidRDefault="00246DE9"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schenke</w:t>
      </w:r>
      <w:proofErr w:type="gramEnd"/>
      <w:r w:rsidRPr="00D344BE">
        <w:rPr>
          <w:rFonts w:ascii="Times New Roman" w:hAnsi="Times New Roman"/>
          <w:sz w:val="24"/>
          <w:szCs w:val="24"/>
          <w:lang w:val="de-DE"/>
        </w:rPr>
        <w:t xml:space="preserve"> uns die Weisheit, Recht vom Unrecht zu unterscheiden.</w:t>
      </w:r>
    </w:p>
    <w:p w14:paraId="23B622EA" w14:textId="77777777" w:rsidR="00246DE9" w:rsidRPr="00D344BE" w:rsidRDefault="00246DE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Hilf uns, ehrlich zu sein und die Wahrheit zu sagen.</w:t>
      </w:r>
    </w:p>
    <w:p w14:paraId="1F06DF9A" w14:textId="77777777" w:rsidR="00406803" w:rsidRDefault="00246DE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Gib uns den Mut, für die Wahrheit einzustehen, </w:t>
      </w:r>
    </w:p>
    <w:p w14:paraId="1D66399C" w14:textId="65BCE398" w:rsidR="00246DE9" w:rsidRPr="00D344BE" w:rsidRDefault="00246DE9"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auch</w:t>
      </w:r>
      <w:proofErr w:type="gramEnd"/>
      <w:r w:rsidRPr="00D344BE">
        <w:rPr>
          <w:rFonts w:ascii="Times New Roman" w:hAnsi="Times New Roman"/>
          <w:sz w:val="24"/>
          <w:szCs w:val="24"/>
          <w:lang w:val="de-DE"/>
        </w:rPr>
        <w:t xml:space="preserve"> wenn andere sich gegen uns wenden.</w:t>
      </w:r>
    </w:p>
    <w:p w14:paraId="75BCDDE6" w14:textId="77777777" w:rsidR="00246DE9" w:rsidRPr="00D344BE" w:rsidRDefault="00246DE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Bewahre uns davor, Lügen zu verbreiten.</w:t>
      </w:r>
    </w:p>
    <w:p w14:paraId="6999C4A7" w14:textId="77777777" w:rsidR="00246DE9" w:rsidRPr="00D344BE" w:rsidRDefault="00246DE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Hilf uns, Einheit und Frieden zu fördern</w:t>
      </w:r>
    </w:p>
    <w:p w14:paraId="4B1A1D7F" w14:textId="77777777" w:rsidR="00246DE9" w:rsidRPr="00D344BE" w:rsidRDefault="00246DE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und allen die frohe Botschaft zu verkündigen.</w:t>
      </w:r>
    </w:p>
    <w:p w14:paraId="02C378E5" w14:textId="77777777" w:rsidR="003E5DD8" w:rsidRDefault="00246DE9"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Darum bitten wir im Namen deines Sohnes Jesus Christus. </w:t>
      </w:r>
    </w:p>
    <w:p w14:paraId="43EA8161" w14:textId="20019434" w:rsidR="00246DE9" w:rsidRPr="00D344BE" w:rsidRDefault="00246DE9"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sz w:val="24"/>
          <w:szCs w:val="24"/>
          <w:lang w:val="de-DE"/>
        </w:rPr>
        <w:t>Amen.</w:t>
      </w:r>
    </w:p>
    <w:p w14:paraId="167243D4" w14:textId="77777777" w:rsidR="009926F6" w:rsidRPr="00D344BE" w:rsidRDefault="00AD4FBD" w:rsidP="00865B65">
      <w:pPr>
        <w:pageBreakBefore/>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lastRenderedPageBreak/>
        <w:t>3</w:t>
      </w:r>
      <w:r w:rsidR="005458C5" w:rsidRPr="00D344BE">
        <w:rPr>
          <w:rFonts w:ascii="Times New Roman" w:hAnsi="Times New Roman"/>
          <w:b/>
          <w:sz w:val="24"/>
          <w:szCs w:val="24"/>
          <w:lang w:val="de-DE"/>
        </w:rPr>
        <w:t>. TAG</w:t>
      </w:r>
    </w:p>
    <w:p w14:paraId="5AF696C1" w14:textId="77777777" w:rsidR="007D2849" w:rsidRDefault="007D2849" w:rsidP="00865B65">
      <w:pPr>
        <w:spacing w:after="0" w:line="240" w:lineRule="auto"/>
        <w:contextualSpacing/>
        <w:mirrorIndents/>
        <w:jc w:val="center"/>
        <w:rPr>
          <w:rFonts w:ascii="Times New Roman" w:hAnsi="Times New Roman"/>
          <w:b/>
          <w:sz w:val="24"/>
          <w:szCs w:val="24"/>
          <w:lang w:val="de-DE"/>
        </w:rPr>
      </w:pPr>
    </w:p>
    <w:p w14:paraId="38A0CA79" w14:textId="72618D24" w:rsidR="00144804" w:rsidRPr="00D344BE" w:rsidRDefault="00144804" w:rsidP="00865B65">
      <w:pPr>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t>Der Herr ist</w:t>
      </w:r>
      <w:r w:rsidR="007D2849">
        <w:rPr>
          <w:rFonts w:ascii="Times New Roman" w:hAnsi="Times New Roman"/>
          <w:b/>
          <w:sz w:val="24"/>
          <w:szCs w:val="24"/>
          <w:lang w:val="de-DE"/>
        </w:rPr>
        <w:t xml:space="preserve"> gnädig und barmherzig zu allen</w:t>
      </w:r>
    </w:p>
    <w:p w14:paraId="69F3B0A8" w14:textId="77777777" w:rsid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(Psalm 14</w:t>
      </w:r>
      <w:r w:rsidR="005458C5" w:rsidRPr="00D344BE">
        <w:rPr>
          <w:rFonts w:ascii="Times New Roman" w:hAnsi="Times New Roman"/>
          <w:i/>
          <w:sz w:val="24"/>
          <w:szCs w:val="24"/>
          <w:lang w:val="de-DE"/>
        </w:rPr>
        <w:t>5,</w:t>
      </w:r>
      <w:r w:rsidRPr="00D344BE">
        <w:rPr>
          <w:rFonts w:ascii="Times New Roman" w:hAnsi="Times New Roman"/>
          <w:i/>
          <w:sz w:val="24"/>
          <w:szCs w:val="24"/>
          <w:lang w:val="de-DE"/>
        </w:rPr>
        <w:t>8)</w:t>
      </w:r>
    </w:p>
    <w:p w14:paraId="51C108EB" w14:textId="44CD0A5A" w:rsidR="00D344BE" w:rsidRDefault="00D344BE" w:rsidP="00865B65">
      <w:pPr>
        <w:spacing w:after="0" w:line="240" w:lineRule="auto"/>
        <w:contextualSpacing/>
        <w:mirrorIndents/>
        <w:jc w:val="center"/>
        <w:rPr>
          <w:rFonts w:ascii="Times New Roman" w:hAnsi="Times New Roman"/>
          <w:i/>
          <w:sz w:val="24"/>
          <w:szCs w:val="24"/>
          <w:lang w:val="de-DE"/>
        </w:rPr>
      </w:pPr>
    </w:p>
    <w:p w14:paraId="4CC80D7D" w14:textId="77777777" w:rsidR="009926F6" w:rsidRPr="00D344BE" w:rsidRDefault="009926F6" w:rsidP="00865B65">
      <w:pPr>
        <w:spacing w:after="0" w:line="240" w:lineRule="auto"/>
        <w:contextualSpacing/>
        <w:mirrorIndents/>
        <w:rPr>
          <w:rFonts w:ascii="Times New Roman" w:hAnsi="Times New Roman"/>
          <w:i/>
          <w:sz w:val="24"/>
          <w:szCs w:val="24"/>
          <w:lang w:val="de-DE"/>
        </w:rPr>
      </w:pPr>
      <w:r w:rsidRPr="00D344BE">
        <w:rPr>
          <w:rFonts w:ascii="Times New Roman" w:hAnsi="Times New Roman"/>
          <w:i/>
          <w:sz w:val="24"/>
          <w:szCs w:val="24"/>
          <w:lang w:val="de-DE"/>
        </w:rPr>
        <w:t>Psalm 14</w:t>
      </w:r>
      <w:r w:rsidR="005458C5" w:rsidRPr="00D344BE">
        <w:rPr>
          <w:rFonts w:ascii="Times New Roman" w:hAnsi="Times New Roman"/>
          <w:i/>
          <w:sz w:val="24"/>
          <w:szCs w:val="24"/>
          <w:lang w:val="de-DE"/>
        </w:rPr>
        <w:t>5,</w:t>
      </w:r>
      <w:r w:rsidRPr="00D344BE">
        <w:rPr>
          <w:rFonts w:ascii="Times New Roman" w:hAnsi="Times New Roman"/>
          <w:i/>
          <w:sz w:val="24"/>
          <w:szCs w:val="24"/>
          <w:lang w:val="de-DE"/>
        </w:rPr>
        <w:t>8-13</w:t>
      </w:r>
    </w:p>
    <w:p w14:paraId="37E99089" w14:textId="77777777" w:rsidR="00D344BE" w:rsidRDefault="00263985" w:rsidP="00865B65">
      <w:pPr>
        <w:spacing w:after="0" w:line="240" w:lineRule="auto"/>
        <w:contextualSpacing/>
        <w:mirrorIndents/>
        <w:rPr>
          <w:rFonts w:ascii="Times New Roman" w:hAnsi="Times New Roman"/>
          <w:i/>
          <w:sz w:val="24"/>
          <w:szCs w:val="24"/>
          <w:lang w:val="de-DE"/>
        </w:rPr>
      </w:pPr>
      <w:r w:rsidRPr="00D344BE">
        <w:rPr>
          <w:rFonts w:ascii="Times New Roman" w:hAnsi="Times New Roman"/>
          <w:i/>
          <w:sz w:val="24"/>
          <w:szCs w:val="24"/>
          <w:lang w:val="de-DE"/>
        </w:rPr>
        <w:t>Matthäus</w:t>
      </w:r>
      <w:r w:rsidR="009926F6" w:rsidRPr="00D344BE">
        <w:rPr>
          <w:rFonts w:ascii="Times New Roman" w:hAnsi="Times New Roman"/>
          <w:i/>
          <w:sz w:val="24"/>
          <w:szCs w:val="24"/>
          <w:lang w:val="de-DE"/>
        </w:rPr>
        <w:t xml:space="preserve"> </w:t>
      </w:r>
      <w:r w:rsidR="005458C5" w:rsidRPr="00D344BE">
        <w:rPr>
          <w:rFonts w:ascii="Times New Roman" w:hAnsi="Times New Roman"/>
          <w:i/>
          <w:sz w:val="24"/>
          <w:szCs w:val="24"/>
          <w:lang w:val="de-DE"/>
        </w:rPr>
        <w:t>1,</w:t>
      </w:r>
      <w:r w:rsidR="009926F6" w:rsidRPr="00D344BE">
        <w:rPr>
          <w:rFonts w:ascii="Times New Roman" w:hAnsi="Times New Roman"/>
          <w:i/>
          <w:sz w:val="24"/>
          <w:szCs w:val="24"/>
          <w:lang w:val="de-DE"/>
        </w:rPr>
        <w:t>1-17</w:t>
      </w:r>
    </w:p>
    <w:p w14:paraId="3AE69E25" w14:textId="165ABAAE" w:rsidR="00D344BE" w:rsidRDefault="00D344BE" w:rsidP="00865B65">
      <w:pPr>
        <w:spacing w:after="0" w:line="240" w:lineRule="auto"/>
        <w:contextualSpacing/>
        <w:mirrorIndents/>
        <w:rPr>
          <w:rFonts w:ascii="Times New Roman" w:hAnsi="Times New Roman"/>
          <w:i/>
          <w:sz w:val="24"/>
          <w:szCs w:val="24"/>
          <w:lang w:val="de-DE"/>
        </w:rPr>
      </w:pPr>
    </w:p>
    <w:p w14:paraId="31BA41E3" w14:textId="77777777" w:rsidR="009926F6" w:rsidRPr="00D344BE" w:rsidRDefault="005458C5"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Reflexion</w:t>
      </w:r>
    </w:p>
    <w:p w14:paraId="3C4DC476" w14:textId="0A300677" w:rsidR="00E37CD4" w:rsidRPr="00D344BE" w:rsidRDefault="00E37CD4" w:rsidP="00865B65">
      <w:pPr>
        <w:spacing w:after="0" w:line="240" w:lineRule="auto"/>
        <w:contextualSpacing/>
        <w:mirrorIndents/>
        <w:jc w:val="both"/>
        <w:rPr>
          <w:rFonts w:ascii="Times New Roman" w:eastAsia="Times New Roman" w:hAnsi="Times New Roman"/>
          <w:sz w:val="24"/>
          <w:szCs w:val="24"/>
          <w:lang w:val="de-DE" w:eastAsia="de-DE"/>
        </w:rPr>
      </w:pPr>
      <w:r w:rsidRPr="00D344BE">
        <w:rPr>
          <w:rFonts w:ascii="Times New Roman" w:eastAsia="Times New Roman" w:hAnsi="Times New Roman"/>
          <w:sz w:val="24"/>
          <w:szCs w:val="24"/>
          <w:lang w:val="de-DE" w:eastAsia="de-DE"/>
        </w:rPr>
        <w:t xml:space="preserve">„Der Herr ist gütig zu allen, sein Erbarmen waltet über all seinen Werken“, sagt der Psalmist und verkündet die Liebe Gottes, die die Grenzen zwischen Völkern, Kulturen und sogar Religionen übersteigt. Der Stammbaum Jesu im Matthäusevangelium spiegelt diese Weite wider. In antiken Kulturen wurde Frauen oft eine untergeordnete Rolle zugewiesen, oder sie galten als Eigentum ihrer Väter und Ehemänner. Matthäus dagegen nennt vier Frauen unter den Vorfahren Jesu. Zwei von ihnen, Rut und </w:t>
      </w:r>
      <w:proofErr w:type="spellStart"/>
      <w:r w:rsidRPr="00D344BE">
        <w:rPr>
          <w:rFonts w:ascii="Times New Roman" w:eastAsia="Times New Roman" w:hAnsi="Times New Roman"/>
          <w:sz w:val="24"/>
          <w:szCs w:val="24"/>
          <w:lang w:val="de-DE" w:eastAsia="de-DE"/>
        </w:rPr>
        <w:t>Rahab</w:t>
      </w:r>
      <w:proofErr w:type="spellEnd"/>
      <w:r w:rsidRPr="00D344BE">
        <w:rPr>
          <w:rFonts w:ascii="Times New Roman" w:eastAsia="Times New Roman" w:hAnsi="Times New Roman"/>
          <w:sz w:val="24"/>
          <w:szCs w:val="24"/>
          <w:lang w:val="de-DE" w:eastAsia="de-DE"/>
        </w:rPr>
        <w:t>, waren Heidinnen. Drei weitere Ahnen in der Aufzählung waren für ihre Sündhaftigkeit bekannt, darunter der ehebrecherische König David. Indem das Evangelium sie im Stammbaum Jesu nennt und sie so zu einem Teil der menschlichen Geschichte Gottes macht, macht es deutlich, dass Gottes Heilsplan alle</w:t>
      </w:r>
      <w:r w:rsidR="00D30810">
        <w:rPr>
          <w:rFonts w:ascii="Times New Roman" w:eastAsia="Times New Roman" w:hAnsi="Times New Roman"/>
          <w:sz w:val="24"/>
          <w:szCs w:val="24"/>
          <w:lang w:val="de-DE" w:eastAsia="de-DE"/>
        </w:rPr>
        <w:t xml:space="preserve"> Menschen</w:t>
      </w:r>
      <w:r w:rsidRPr="00D344BE">
        <w:rPr>
          <w:rFonts w:ascii="Times New Roman" w:eastAsia="Times New Roman" w:hAnsi="Times New Roman"/>
          <w:sz w:val="24"/>
          <w:szCs w:val="24"/>
          <w:lang w:val="de-DE" w:eastAsia="de-DE"/>
        </w:rPr>
        <w:t xml:space="preserve"> unabhängig von ihrer Herkunft einschließt – Männer und Frauen, Sünder und Gerechte.</w:t>
      </w:r>
    </w:p>
    <w:p w14:paraId="0E76C69A" w14:textId="77777777" w:rsidR="00E37CD4" w:rsidRPr="00D344BE" w:rsidRDefault="00E37CD4" w:rsidP="00865B65">
      <w:pPr>
        <w:spacing w:after="0" w:line="240" w:lineRule="auto"/>
        <w:contextualSpacing/>
        <w:mirrorIndents/>
        <w:jc w:val="both"/>
        <w:rPr>
          <w:rFonts w:ascii="Times New Roman" w:eastAsia="Times New Roman" w:hAnsi="Times New Roman"/>
          <w:sz w:val="24"/>
          <w:szCs w:val="24"/>
          <w:lang w:val="de-DE" w:eastAsia="de-DE"/>
        </w:rPr>
      </w:pPr>
    </w:p>
    <w:p w14:paraId="7DADAC5A" w14:textId="77777777" w:rsidR="00995C7D" w:rsidRPr="00D344BE" w:rsidRDefault="00995C7D"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Indonesien ist ein Land mit mehr als 17.000 Inseln und über 1.340 verschiedenen Volksgruppen, und oft verlaufen die Grenzen zwischen den ethnischen Gruppen auch durch die Kirchen. Das kann zur Folge haben, dass manche meinen, im alleinigen Besitz der Wahrheit zu sein, und damit die Einheit der Kirche verletzen. Inmitten der heutigen Welt, in der ethnischer und religiöser Fanatismus zunehmen und Intoleranz wächst, können die Christen der Menschheitsfamilie dienen, indem sie gemeinsam von der allumfassenden Liebe Gottes Zeugnis geben und mit den Worten des Psalms verkünden: „Der Herr ist gnädig und barmherzig“ zu allen.</w:t>
      </w:r>
    </w:p>
    <w:p w14:paraId="0AB9F18F" w14:textId="77777777" w:rsidR="009926F6" w:rsidRPr="00D344BE" w:rsidRDefault="009926F6" w:rsidP="00865B65">
      <w:pPr>
        <w:spacing w:after="0" w:line="240" w:lineRule="auto"/>
        <w:contextualSpacing/>
        <w:mirrorIndents/>
        <w:rPr>
          <w:rFonts w:ascii="Times New Roman" w:hAnsi="Times New Roman"/>
          <w:sz w:val="24"/>
          <w:szCs w:val="24"/>
          <w:lang w:val="de-DE"/>
        </w:rPr>
      </w:pPr>
    </w:p>
    <w:p w14:paraId="1A74ADFA" w14:textId="77777777" w:rsidR="009926F6" w:rsidRPr="00D344BE" w:rsidRDefault="008A7431"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Gebet</w:t>
      </w:r>
    </w:p>
    <w:p w14:paraId="09431E0D" w14:textId="77777777" w:rsidR="00E571F7" w:rsidRPr="00D344BE" w:rsidRDefault="00E571F7" w:rsidP="00865B65">
      <w:pPr>
        <w:spacing w:after="0" w:line="240" w:lineRule="auto"/>
        <w:contextualSpacing/>
        <w:mirrorIndents/>
        <w:rPr>
          <w:rFonts w:ascii="Times New Roman" w:eastAsia="Times New Roman" w:hAnsi="Times New Roman"/>
          <w:sz w:val="24"/>
          <w:lang w:val="de-DE" w:eastAsia="de-DE"/>
        </w:rPr>
      </w:pPr>
      <w:r w:rsidRPr="00D344BE">
        <w:rPr>
          <w:rFonts w:ascii="Times New Roman" w:eastAsia="Times New Roman" w:hAnsi="Times New Roman"/>
          <w:sz w:val="24"/>
          <w:lang w:val="de-DE" w:eastAsia="de-DE"/>
        </w:rPr>
        <w:t>Vater, Sohn und Heiliger Geist, dreieiner Gott,</w:t>
      </w:r>
    </w:p>
    <w:p w14:paraId="50D56B1F" w14:textId="77777777" w:rsidR="00855677" w:rsidRDefault="00E571F7" w:rsidP="00865B65">
      <w:pPr>
        <w:spacing w:after="0" w:line="240" w:lineRule="auto"/>
        <w:contextualSpacing/>
        <w:mirrorIndents/>
        <w:rPr>
          <w:rFonts w:ascii="Times New Roman" w:eastAsia="Times New Roman" w:hAnsi="Times New Roman"/>
          <w:sz w:val="24"/>
          <w:lang w:val="de-DE" w:eastAsia="de-DE"/>
        </w:rPr>
      </w:pPr>
      <w:r w:rsidRPr="00D344BE">
        <w:rPr>
          <w:rFonts w:ascii="Times New Roman" w:eastAsia="Times New Roman" w:hAnsi="Times New Roman"/>
          <w:sz w:val="24"/>
          <w:lang w:val="de-DE" w:eastAsia="de-DE"/>
        </w:rPr>
        <w:t xml:space="preserve">Wir loben dich für deine große Herrlichkeit, </w:t>
      </w:r>
    </w:p>
    <w:p w14:paraId="6EE47E1C" w14:textId="267B564F" w:rsidR="00E571F7" w:rsidRPr="00D344BE" w:rsidRDefault="00E571F7" w:rsidP="00865B65">
      <w:pPr>
        <w:spacing w:after="0" w:line="240" w:lineRule="auto"/>
        <w:contextualSpacing/>
        <w:mirrorIndents/>
        <w:rPr>
          <w:rFonts w:ascii="Times New Roman" w:eastAsia="Times New Roman" w:hAnsi="Times New Roman"/>
          <w:sz w:val="24"/>
          <w:lang w:val="de-DE" w:eastAsia="de-DE"/>
        </w:rPr>
      </w:pPr>
      <w:proofErr w:type="gramStart"/>
      <w:r w:rsidRPr="00D344BE">
        <w:rPr>
          <w:rFonts w:ascii="Times New Roman" w:eastAsia="Times New Roman" w:hAnsi="Times New Roman"/>
          <w:sz w:val="24"/>
          <w:lang w:val="de-DE" w:eastAsia="de-DE"/>
        </w:rPr>
        <w:t>die</w:t>
      </w:r>
      <w:proofErr w:type="gramEnd"/>
      <w:r w:rsidRPr="00D344BE">
        <w:rPr>
          <w:rFonts w:ascii="Times New Roman" w:eastAsia="Times New Roman" w:hAnsi="Times New Roman"/>
          <w:sz w:val="24"/>
          <w:lang w:val="de-DE" w:eastAsia="de-DE"/>
        </w:rPr>
        <w:t xml:space="preserve"> in der ganzen Schöpfung offenbar ist.</w:t>
      </w:r>
    </w:p>
    <w:p w14:paraId="64AAEA91" w14:textId="77777777" w:rsidR="00855677" w:rsidRDefault="00E571F7" w:rsidP="00865B65">
      <w:pPr>
        <w:spacing w:after="0" w:line="240" w:lineRule="auto"/>
        <w:contextualSpacing/>
        <w:mirrorIndents/>
        <w:rPr>
          <w:rFonts w:ascii="Times New Roman" w:eastAsia="Times New Roman" w:hAnsi="Times New Roman"/>
          <w:sz w:val="24"/>
          <w:lang w:val="de-DE" w:eastAsia="de-DE"/>
        </w:rPr>
      </w:pPr>
      <w:r w:rsidRPr="00D344BE">
        <w:rPr>
          <w:rFonts w:ascii="Times New Roman" w:eastAsia="Times New Roman" w:hAnsi="Times New Roman"/>
          <w:sz w:val="24"/>
          <w:lang w:val="de-DE" w:eastAsia="de-DE"/>
        </w:rPr>
        <w:t xml:space="preserve">Schenke uns ein offenes Herz, </w:t>
      </w:r>
    </w:p>
    <w:p w14:paraId="4EC6EA83" w14:textId="0BF59CAA" w:rsidR="00E571F7" w:rsidRPr="00D344BE" w:rsidRDefault="00E571F7" w:rsidP="00865B65">
      <w:pPr>
        <w:spacing w:after="0" w:line="240" w:lineRule="auto"/>
        <w:contextualSpacing/>
        <w:mirrorIndents/>
        <w:rPr>
          <w:rFonts w:ascii="Times New Roman" w:eastAsia="Times New Roman" w:hAnsi="Times New Roman"/>
          <w:sz w:val="24"/>
          <w:lang w:val="de-DE" w:eastAsia="de-DE"/>
        </w:rPr>
      </w:pPr>
      <w:proofErr w:type="gramStart"/>
      <w:r w:rsidRPr="00D344BE">
        <w:rPr>
          <w:rFonts w:ascii="Times New Roman" w:eastAsia="Times New Roman" w:hAnsi="Times New Roman"/>
          <w:sz w:val="24"/>
          <w:lang w:val="de-DE" w:eastAsia="de-DE"/>
        </w:rPr>
        <w:t>damit</w:t>
      </w:r>
      <w:proofErr w:type="gramEnd"/>
      <w:r w:rsidRPr="00D344BE">
        <w:rPr>
          <w:rFonts w:ascii="Times New Roman" w:eastAsia="Times New Roman" w:hAnsi="Times New Roman"/>
          <w:sz w:val="24"/>
          <w:lang w:val="de-DE" w:eastAsia="de-DE"/>
        </w:rPr>
        <w:t xml:space="preserve"> wir uns allen zuwenden, die diskriminiert werden.</w:t>
      </w:r>
    </w:p>
    <w:p w14:paraId="6887CD05" w14:textId="77777777" w:rsidR="00855677" w:rsidRDefault="00E571F7" w:rsidP="00865B65">
      <w:pPr>
        <w:spacing w:after="0" w:line="240" w:lineRule="auto"/>
        <w:contextualSpacing/>
        <w:mirrorIndents/>
        <w:rPr>
          <w:rFonts w:ascii="Times New Roman" w:eastAsia="Times New Roman" w:hAnsi="Times New Roman"/>
          <w:sz w:val="24"/>
          <w:lang w:val="de-DE" w:eastAsia="de-DE"/>
        </w:rPr>
      </w:pPr>
      <w:r w:rsidRPr="00D344BE">
        <w:rPr>
          <w:rFonts w:ascii="Times New Roman" w:eastAsia="Times New Roman" w:hAnsi="Times New Roman"/>
          <w:sz w:val="24"/>
          <w:lang w:val="de-DE" w:eastAsia="de-DE"/>
        </w:rPr>
        <w:t>Lass uns in der Liebe wachsen</w:t>
      </w:r>
    </w:p>
    <w:p w14:paraId="401F849F" w14:textId="3CCDFCCE" w:rsidR="00E571F7" w:rsidRPr="00D344BE" w:rsidRDefault="00E571F7" w:rsidP="00865B65">
      <w:pPr>
        <w:spacing w:after="0" w:line="240" w:lineRule="auto"/>
        <w:contextualSpacing/>
        <w:mirrorIndents/>
        <w:rPr>
          <w:rFonts w:ascii="Times New Roman" w:eastAsia="Times New Roman" w:hAnsi="Times New Roman"/>
          <w:sz w:val="24"/>
          <w:lang w:val="de-DE" w:eastAsia="de-DE"/>
        </w:rPr>
      </w:pPr>
      <w:proofErr w:type="gramStart"/>
      <w:r w:rsidRPr="00D344BE">
        <w:rPr>
          <w:rFonts w:ascii="Times New Roman" w:eastAsia="Times New Roman" w:hAnsi="Times New Roman"/>
          <w:sz w:val="24"/>
          <w:lang w:val="de-DE" w:eastAsia="de-DE"/>
        </w:rPr>
        <w:t>und</w:t>
      </w:r>
      <w:proofErr w:type="gramEnd"/>
      <w:r w:rsidRPr="00D344BE">
        <w:rPr>
          <w:rFonts w:ascii="Times New Roman" w:eastAsia="Times New Roman" w:hAnsi="Times New Roman"/>
          <w:sz w:val="24"/>
          <w:lang w:val="de-DE" w:eastAsia="de-DE"/>
        </w:rPr>
        <w:t xml:space="preserve"> Vorurteile und Ungerechtigkeit überwinden.</w:t>
      </w:r>
    </w:p>
    <w:p w14:paraId="456848B9" w14:textId="77777777" w:rsidR="00855677" w:rsidRDefault="00B64925" w:rsidP="00865B65">
      <w:pPr>
        <w:spacing w:after="0" w:line="240" w:lineRule="auto"/>
        <w:contextualSpacing/>
        <w:mirrorIndents/>
        <w:rPr>
          <w:rFonts w:ascii="Times New Roman" w:eastAsia="Times New Roman" w:hAnsi="Times New Roman"/>
          <w:sz w:val="24"/>
          <w:lang w:val="de-DE" w:eastAsia="de-DE"/>
        </w:rPr>
      </w:pPr>
      <w:r w:rsidRPr="00D344BE">
        <w:rPr>
          <w:rFonts w:ascii="Times New Roman" w:eastAsia="Times New Roman" w:hAnsi="Times New Roman"/>
          <w:sz w:val="24"/>
          <w:lang w:val="de-DE" w:eastAsia="de-DE"/>
        </w:rPr>
        <w:t>Hilf uns durch deine Gnade</w:t>
      </w:r>
      <w:r w:rsidR="00E571F7" w:rsidRPr="00D344BE">
        <w:rPr>
          <w:rFonts w:ascii="Times New Roman" w:eastAsia="Times New Roman" w:hAnsi="Times New Roman"/>
          <w:sz w:val="24"/>
          <w:lang w:val="de-DE" w:eastAsia="de-DE"/>
        </w:rPr>
        <w:t xml:space="preserve">, </w:t>
      </w:r>
    </w:p>
    <w:p w14:paraId="142FAA38" w14:textId="4CBAAB89" w:rsidR="00E571F7" w:rsidRPr="00D344BE" w:rsidRDefault="00E571F7" w:rsidP="00865B65">
      <w:pPr>
        <w:spacing w:after="0" w:line="240" w:lineRule="auto"/>
        <w:contextualSpacing/>
        <w:mirrorIndents/>
        <w:rPr>
          <w:rFonts w:ascii="Times New Roman" w:eastAsia="Times New Roman" w:hAnsi="Times New Roman"/>
          <w:sz w:val="24"/>
          <w:lang w:val="de-DE" w:eastAsia="de-DE"/>
        </w:rPr>
      </w:pPr>
      <w:proofErr w:type="gramStart"/>
      <w:r w:rsidRPr="00D344BE">
        <w:rPr>
          <w:rFonts w:ascii="Times New Roman" w:eastAsia="Times New Roman" w:hAnsi="Times New Roman"/>
          <w:sz w:val="24"/>
          <w:lang w:val="de-DE" w:eastAsia="de-DE"/>
        </w:rPr>
        <w:t>jeden</w:t>
      </w:r>
      <w:proofErr w:type="gramEnd"/>
      <w:r w:rsidRPr="00D344BE">
        <w:rPr>
          <w:rFonts w:ascii="Times New Roman" w:eastAsia="Times New Roman" w:hAnsi="Times New Roman"/>
          <w:sz w:val="24"/>
          <w:lang w:val="de-DE" w:eastAsia="de-DE"/>
        </w:rPr>
        <w:t xml:space="preserve"> Menschen</w:t>
      </w:r>
      <w:r w:rsidR="00D344BE">
        <w:rPr>
          <w:rFonts w:ascii="Times New Roman" w:eastAsia="Times New Roman" w:hAnsi="Times New Roman"/>
          <w:sz w:val="24"/>
          <w:lang w:val="de-DE" w:eastAsia="de-DE"/>
        </w:rPr>
        <w:t xml:space="preserve"> </w:t>
      </w:r>
      <w:r w:rsidR="00B64925" w:rsidRPr="00D344BE">
        <w:rPr>
          <w:rFonts w:ascii="Times New Roman" w:eastAsia="Times New Roman" w:hAnsi="Times New Roman"/>
          <w:sz w:val="24"/>
          <w:lang w:val="de-DE" w:eastAsia="de-DE"/>
        </w:rPr>
        <w:t xml:space="preserve">in seiner Einzigartigkeit </w:t>
      </w:r>
      <w:r w:rsidRPr="00D344BE">
        <w:rPr>
          <w:rFonts w:ascii="Times New Roman" w:eastAsia="Times New Roman" w:hAnsi="Times New Roman"/>
          <w:sz w:val="24"/>
          <w:lang w:val="de-DE" w:eastAsia="de-DE"/>
        </w:rPr>
        <w:t>zu respektieren,</w:t>
      </w:r>
    </w:p>
    <w:p w14:paraId="03A1F3C0" w14:textId="0898E6DD" w:rsidR="00E571F7" w:rsidRPr="00D344BE" w:rsidRDefault="00E571F7" w:rsidP="00865B65">
      <w:pPr>
        <w:spacing w:after="0" w:line="240" w:lineRule="auto"/>
        <w:contextualSpacing/>
        <w:mirrorIndents/>
        <w:rPr>
          <w:rFonts w:ascii="Times New Roman" w:eastAsia="Times New Roman" w:hAnsi="Times New Roman"/>
          <w:sz w:val="24"/>
          <w:lang w:val="de-DE" w:eastAsia="de-DE"/>
        </w:rPr>
      </w:pPr>
      <w:proofErr w:type="gramStart"/>
      <w:r w:rsidRPr="00D344BE">
        <w:rPr>
          <w:rFonts w:ascii="Times New Roman" w:eastAsia="Times New Roman" w:hAnsi="Times New Roman"/>
          <w:sz w:val="24"/>
          <w:lang w:val="de-DE" w:eastAsia="de-DE"/>
        </w:rPr>
        <w:t>damit</w:t>
      </w:r>
      <w:proofErr w:type="gramEnd"/>
      <w:r w:rsidRPr="00D344BE">
        <w:rPr>
          <w:rFonts w:ascii="Times New Roman" w:eastAsia="Times New Roman" w:hAnsi="Times New Roman"/>
          <w:sz w:val="24"/>
          <w:lang w:val="de-DE" w:eastAsia="de-DE"/>
        </w:rPr>
        <w:t xml:space="preserve"> wir </w:t>
      </w:r>
      <w:r w:rsidR="00FC2DE3" w:rsidRPr="00D344BE">
        <w:rPr>
          <w:rFonts w:ascii="Times New Roman" w:eastAsia="Times New Roman" w:hAnsi="Times New Roman"/>
          <w:sz w:val="24"/>
          <w:lang w:val="de-DE" w:eastAsia="de-DE"/>
        </w:rPr>
        <w:t xml:space="preserve">bei all </w:t>
      </w:r>
      <w:r w:rsidRPr="00D344BE">
        <w:rPr>
          <w:rFonts w:ascii="Times New Roman" w:eastAsia="Times New Roman" w:hAnsi="Times New Roman"/>
          <w:sz w:val="24"/>
          <w:lang w:val="de-DE" w:eastAsia="de-DE"/>
        </w:rPr>
        <w:t>unserer Verschiedenheit Einheit erfahren.</w:t>
      </w:r>
    </w:p>
    <w:p w14:paraId="02C8A32E" w14:textId="77777777" w:rsidR="003E5DD8" w:rsidRDefault="00E571F7" w:rsidP="00865B65">
      <w:pPr>
        <w:spacing w:after="0" w:line="240" w:lineRule="auto"/>
        <w:contextualSpacing/>
        <w:mirrorIndents/>
        <w:rPr>
          <w:rFonts w:ascii="Times New Roman" w:eastAsia="Times New Roman" w:hAnsi="Times New Roman"/>
          <w:sz w:val="24"/>
          <w:lang w:val="de-DE" w:eastAsia="de-DE"/>
        </w:rPr>
      </w:pPr>
      <w:r w:rsidRPr="00D344BE">
        <w:rPr>
          <w:rFonts w:ascii="Times New Roman" w:eastAsia="Times New Roman" w:hAnsi="Times New Roman"/>
          <w:sz w:val="24"/>
          <w:lang w:val="de-DE" w:eastAsia="de-DE"/>
        </w:rPr>
        <w:t xml:space="preserve">Darum bitten wir in deinem heiligen Namen. </w:t>
      </w:r>
    </w:p>
    <w:p w14:paraId="7710B236" w14:textId="6628C9B7" w:rsidR="00E571F7" w:rsidRPr="00D344BE" w:rsidRDefault="00E571F7" w:rsidP="00865B65">
      <w:pPr>
        <w:spacing w:after="0" w:line="240" w:lineRule="auto"/>
        <w:contextualSpacing/>
        <w:mirrorIndents/>
        <w:rPr>
          <w:rFonts w:ascii="Times New Roman" w:eastAsia="Times New Roman" w:hAnsi="Times New Roman"/>
          <w:sz w:val="24"/>
          <w:lang w:val="de-DE" w:eastAsia="de-DE"/>
        </w:rPr>
      </w:pPr>
      <w:r w:rsidRPr="00D344BE">
        <w:rPr>
          <w:rFonts w:ascii="Times New Roman" w:eastAsia="Times New Roman" w:hAnsi="Times New Roman"/>
          <w:sz w:val="24"/>
          <w:lang w:val="de-DE" w:eastAsia="de-DE"/>
        </w:rPr>
        <w:t>Amen.</w:t>
      </w:r>
    </w:p>
    <w:p w14:paraId="5691BAED" w14:textId="77777777" w:rsidR="009926F6" w:rsidRPr="00D344BE" w:rsidRDefault="00283EF9" w:rsidP="00865B65">
      <w:pPr>
        <w:pageBreakBefore/>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lastRenderedPageBreak/>
        <w:t>4</w:t>
      </w:r>
      <w:r w:rsidR="005458C5" w:rsidRPr="00D344BE">
        <w:rPr>
          <w:rFonts w:ascii="Times New Roman" w:hAnsi="Times New Roman"/>
          <w:b/>
          <w:sz w:val="24"/>
          <w:szCs w:val="24"/>
          <w:lang w:val="de-DE"/>
        </w:rPr>
        <w:t>. TAG</w:t>
      </w:r>
    </w:p>
    <w:p w14:paraId="410241A1" w14:textId="77777777" w:rsidR="007D2849" w:rsidRDefault="007D2849" w:rsidP="00865B65">
      <w:pPr>
        <w:spacing w:after="0" w:line="240" w:lineRule="auto"/>
        <w:contextualSpacing/>
        <w:mirrorIndents/>
        <w:jc w:val="center"/>
        <w:rPr>
          <w:rFonts w:ascii="Times New Roman" w:hAnsi="Times New Roman"/>
          <w:b/>
          <w:sz w:val="24"/>
          <w:szCs w:val="24"/>
          <w:lang w:val="de-DE"/>
        </w:rPr>
      </w:pPr>
    </w:p>
    <w:p w14:paraId="2FBCF2EF" w14:textId="32B9FECD" w:rsidR="009926F6" w:rsidRPr="00D344BE" w:rsidRDefault="00547CB2" w:rsidP="00865B65">
      <w:pPr>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t xml:space="preserve">Seid </w:t>
      </w:r>
      <w:r w:rsidR="007D2849">
        <w:rPr>
          <w:rFonts w:ascii="Times New Roman" w:hAnsi="Times New Roman"/>
          <w:b/>
          <w:sz w:val="24"/>
          <w:szCs w:val="24"/>
          <w:lang w:val="de-DE"/>
        </w:rPr>
        <w:t>zufrieden mit dem, was ihr habt</w:t>
      </w:r>
    </w:p>
    <w:p w14:paraId="7EC096AF" w14:textId="77777777" w:rsidR="009926F6" w:rsidRP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w:t>
      </w:r>
      <w:r w:rsidR="00283EF9" w:rsidRPr="00D344BE">
        <w:rPr>
          <w:rFonts w:ascii="Times New Roman" w:hAnsi="Times New Roman"/>
          <w:i/>
          <w:sz w:val="24"/>
          <w:szCs w:val="24"/>
          <w:lang w:val="de-DE"/>
        </w:rPr>
        <w:t>Hebräer</w:t>
      </w:r>
      <w:r w:rsidRPr="00D344BE">
        <w:rPr>
          <w:rFonts w:ascii="Times New Roman" w:hAnsi="Times New Roman"/>
          <w:i/>
          <w:sz w:val="24"/>
          <w:szCs w:val="24"/>
          <w:lang w:val="de-DE"/>
        </w:rPr>
        <w:t xml:space="preserve"> 1</w:t>
      </w:r>
      <w:r w:rsidR="00283EF9" w:rsidRPr="00D344BE">
        <w:rPr>
          <w:rFonts w:ascii="Times New Roman" w:hAnsi="Times New Roman"/>
          <w:i/>
          <w:sz w:val="24"/>
          <w:szCs w:val="24"/>
          <w:lang w:val="de-DE"/>
        </w:rPr>
        <w:t>3,</w:t>
      </w:r>
      <w:r w:rsidRPr="00D344BE">
        <w:rPr>
          <w:rFonts w:ascii="Times New Roman" w:hAnsi="Times New Roman"/>
          <w:i/>
          <w:sz w:val="24"/>
          <w:szCs w:val="24"/>
          <w:lang w:val="de-DE"/>
        </w:rPr>
        <w:t>5)</w:t>
      </w:r>
    </w:p>
    <w:p w14:paraId="3D61ABF0" w14:textId="77777777" w:rsidR="009926F6" w:rsidRPr="00D344BE" w:rsidRDefault="009926F6" w:rsidP="00865B65">
      <w:pPr>
        <w:spacing w:after="0" w:line="240" w:lineRule="auto"/>
        <w:contextualSpacing/>
        <w:mirrorIndents/>
        <w:rPr>
          <w:rFonts w:ascii="Times New Roman" w:hAnsi="Times New Roman"/>
          <w:sz w:val="24"/>
          <w:szCs w:val="24"/>
          <w:lang w:val="de-DE"/>
        </w:rPr>
      </w:pPr>
    </w:p>
    <w:p w14:paraId="670DF379" w14:textId="77777777" w:rsidR="009926F6" w:rsidRPr="00D344BE" w:rsidRDefault="00283EF9"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Hebräer</w:t>
      </w:r>
      <w:r w:rsidR="009926F6" w:rsidRPr="00D344BE">
        <w:rPr>
          <w:rFonts w:ascii="Times New Roman" w:hAnsi="Times New Roman"/>
          <w:i/>
          <w:sz w:val="24"/>
          <w:szCs w:val="24"/>
          <w:lang w:val="de-DE"/>
        </w:rPr>
        <w:t xml:space="preserve"> 1</w:t>
      </w:r>
      <w:r w:rsidRPr="00D344BE">
        <w:rPr>
          <w:rFonts w:ascii="Times New Roman" w:hAnsi="Times New Roman"/>
          <w:i/>
          <w:sz w:val="24"/>
          <w:szCs w:val="24"/>
          <w:lang w:val="de-DE"/>
        </w:rPr>
        <w:t>3,</w:t>
      </w:r>
      <w:r w:rsidR="009926F6" w:rsidRPr="00D344BE">
        <w:rPr>
          <w:rFonts w:ascii="Times New Roman" w:hAnsi="Times New Roman"/>
          <w:i/>
          <w:sz w:val="24"/>
          <w:szCs w:val="24"/>
          <w:lang w:val="de-DE"/>
        </w:rPr>
        <w:t>1-5</w:t>
      </w:r>
    </w:p>
    <w:p w14:paraId="06D63922" w14:textId="77777777" w:rsidR="00D344BE" w:rsidRDefault="00263985"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Matthäus</w:t>
      </w:r>
      <w:r w:rsidR="009926F6" w:rsidRPr="00D344BE">
        <w:rPr>
          <w:rFonts w:ascii="Times New Roman" w:hAnsi="Times New Roman"/>
          <w:i/>
          <w:sz w:val="24"/>
          <w:szCs w:val="24"/>
          <w:lang w:val="de-DE"/>
        </w:rPr>
        <w:t xml:space="preserve"> </w:t>
      </w:r>
      <w:r w:rsidR="00283EF9" w:rsidRPr="00D344BE">
        <w:rPr>
          <w:rFonts w:ascii="Times New Roman" w:hAnsi="Times New Roman"/>
          <w:i/>
          <w:sz w:val="24"/>
          <w:szCs w:val="24"/>
          <w:lang w:val="de-DE"/>
        </w:rPr>
        <w:t>6,</w:t>
      </w:r>
      <w:r w:rsidR="009926F6" w:rsidRPr="00D344BE">
        <w:rPr>
          <w:rFonts w:ascii="Times New Roman" w:hAnsi="Times New Roman"/>
          <w:i/>
          <w:sz w:val="24"/>
          <w:szCs w:val="24"/>
          <w:lang w:val="de-DE"/>
        </w:rPr>
        <w:t>25-34</w:t>
      </w:r>
    </w:p>
    <w:p w14:paraId="6FAA5541" w14:textId="635A7C2E" w:rsidR="00D344BE" w:rsidRDefault="00D344BE" w:rsidP="00865B65">
      <w:pPr>
        <w:spacing w:after="0" w:line="240" w:lineRule="auto"/>
        <w:contextualSpacing/>
        <w:mirrorIndents/>
        <w:jc w:val="both"/>
        <w:rPr>
          <w:rFonts w:ascii="Times New Roman" w:hAnsi="Times New Roman"/>
          <w:i/>
          <w:sz w:val="24"/>
          <w:szCs w:val="24"/>
          <w:lang w:val="de-DE"/>
        </w:rPr>
      </w:pPr>
    </w:p>
    <w:p w14:paraId="517E7443" w14:textId="77777777" w:rsidR="009926F6" w:rsidRPr="00D344BE" w:rsidRDefault="005458C5" w:rsidP="00865B65">
      <w:pPr>
        <w:spacing w:after="0" w:line="240" w:lineRule="auto"/>
        <w:contextualSpacing/>
        <w:mirrorIndents/>
        <w:jc w:val="both"/>
        <w:rPr>
          <w:rFonts w:ascii="Times New Roman" w:hAnsi="Times New Roman"/>
          <w:b/>
          <w:sz w:val="24"/>
          <w:szCs w:val="24"/>
          <w:lang w:val="de-DE"/>
        </w:rPr>
      </w:pPr>
      <w:r w:rsidRPr="00D344BE">
        <w:rPr>
          <w:rFonts w:ascii="Times New Roman" w:hAnsi="Times New Roman"/>
          <w:b/>
          <w:sz w:val="24"/>
          <w:szCs w:val="24"/>
          <w:lang w:val="de-DE"/>
        </w:rPr>
        <w:t>Reflexion</w:t>
      </w:r>
    </w:p>
    <w:p w14:paraId="74958FE7" w14:textId="2C2D8FC8" w:rsidR="009926F6" w:rsidRPr="00D344BE" w:rsidRDefault="00312A12"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Der Hebräerbrief warnt vor einer übermäßigen Liebe zu Geld und materiellen Dingen. Angesichts unserer Angst, zu kurz zu kommen, erinnert uns der Text an Gottes Fürsorge und sichert uns zu, dass Gott seine Schöpfung niemals im Stich lassen wird. In seiner Güte hat Gott fruchtbare Erde, Flüsse und Seen geschaffen und für reichlich Nahrung und Trinkwasser für alle Lebewesen gesorgt, und doch fehlt es vielen Menschen am Lebensnotwendigen. Menschliche Schwäche und Habgier führen oft zu Korruption, Ungerechtigkeit, Armut und Hunger. Es kann verlockend sein, Geld, Nahrungsmittel und natürliche Ressourcen für uns selbst, unser eigenes Land oder unsere eigene ethnische Gruppe anzuhäufen, anstatt für andere Sorge zu tragen und das, was wir haben, mit ihnen zu teilen.</w:t>
      </w:r>
    </w:p>
    <w:p w14:paraId="28BE8356" w14:textId="77777777" w:rsidR="00312A12" w:rsidRPr="00D344BE" w:rsidRDefault="00312A12" w:rsidP="00865B65">
      <w:pPr>
        <w:spacing w:after="0" w:line="240" w:lineRule="auto"/>
        <w:contextualSpacing/>
        <w:mirrorIndents/>
        <w:rPr>
          <w:rFonts w:ascii="Times New Roman" w:hAnsi="Times New Roman"/>
          <w:sz w:val="24"/>
          <w:szCs w:val="24"/>
          <w:lang w:val="de-DE"/>
        </w:rPr>
      </w:pPr>
    </w:p>
    <w:p w14:paraId="2FC13BCE" w14:textId="555B2B87" w:rsidR="009926F6" w:rsidRPr="00D344BE" w:rsidRDefault="00836147"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Jesus aber lehrt uns, dass unsere Hauptsorge nicht materiellen Dingen gelten soll. Vielmehr soll es uns zuerst um Gottes Reich und seine Werte gehen, im Vertrauen darauf, dass unser himmlischer Vater für uns sorgt. Einige Kirchen haben in den letzten Jahren kleinere Kirchen in ländlichen Gebieten auf unterschiedliche Weise finanziell, personell und im Bildungswesen unterstützt. Mit solchen schlichten, praktischen Beispielen gegenseitiger Liebe machen sie die Einheit mit ihren Glaubensgeschwistern deutlich, die Gott seiner Kirche schenkt. Wenn wir einfacher leben, nicht getrieben von dem Bestreben, mehr Geld zu verdienen, als wir brauchen, und Vorräte für die Zukunft anzuhäufen, dann werden wir fähig sein, die Erde, unser gemeinsames Zuhause, zu einem gerechteren Ort zu machen.</w:t>
      </w:r>
    </w:p>
    <w:p w14:paraId="23202534" w14:textId="77777777" w:rsidR="00836147" w:rsidRPr="00D344BE" w:rsidRDefault="00836147" w:rsidP="00865B65">
      <w:pPr>
        <w:spacing w:after="0" w:line="240" w:lineRule="auto"/>
        <w:contextualSpacing/>
        <w:mirrorIndents/>
        <w:rPr>
          <w:rFonts w:ascii="Times New Roman" w:hAnsi="Times New Roman"/>
          <w:sz w:val="24"/>
          <w:szCs w:val="24"/>
          <w:lang w:val="de-DE"/>
        </w:rPr>
      </w:pPr>
    </w:p>
    <w:p w14:paraId="23400DCA" w14:textId="77777777" w:rsidR="009926F6" w:rsidRPr="00D344BE" w:rsidRDefault="008A7431"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Gebet</w:t>
      </w:r>
    </w:p>
    <w:p w14:paraId="6B5DC650" w14:textId="77777777" w:rsidR="00716FD7" w:rsidRPr="00D344BE" w:rsidRDefault="00716FD7"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Barmherziger Gott,</w:t>
      </w:r>
    </w:p>
    <w:p w14:paraId="078DD34B" w14:textId="77777777" w:rsidR="00716FD7" w:rsidRPr="00D344BE" w:rsidRDefault="00716FD7"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wir</w:t>
      </w:r>
      <w:proofErr w:type="gramEnd"/>
      <w:r w:rsidRPr="00D344BE">
        <w:rPr>
          <w:rFonts w:ascii="Times New Roman" w:hAnsi="Times New Roman"/>
          <w:sz w:val="24"/>
          <w:szCs w:val="24"/>
          <w:lang w:val="de-DE"/>
        </w:rPr>
        <w:t xml:space="preserve"> danken dir für deine reichen Gaben.</w:t>
      </w:r>
    </w:p>
    <w:p w14:paraId="66EF8AD5" w14:textId="40007217" w:rsidR="00716FD7" w:rsidRPr="00D344BE" w:rsidRDefault="00716FD7"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Hilf uns, alles Gute </w:t>
      </w:r>
      <w:r w:rsidR="006F2436" w:rsidRPr="00D344BE">
        <w:rPr>
          <w:rFonts w:ascii="Times New Roman" w:hAnsi="Times New Roman"/>
          <w:sz w:val="24"/>
          <w:szCs w:val="24"/>
          <w:lang w:val="de-DE"/>
        </w:rPr>
        <w:t xml:space="preserve">aus deiner Hand </w:t>
      </w:r>
      <w:r w:rsidRPr="00D344BE">
        <w:rPr>
          <w:rFonts w:ascii="Times New Roman" w:hAnsi="Times New Roman"/>
          <w:sz w:val="24"/>
          <w:szCs w:val="24"/>
          <w:lang w:val="de-DE"/>
        </w:rPr>
        <w:t>demütig und dankbar anzunehmen.</w:t>
      </w:r>
    </w:p>
    <w:p w14:paraId="48D0D936" w14:textId="77777777" w:rsidR="00DE037A" w:rsidRDefault="00716FD7"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Schenke uns Zufriedenheit und die Bereitschaft, </w:t>
      </w:r>
    </w:p>
    <w:p w14:paraId="0EADFC20" w14:textId="0F29C76F" w:rsidR="00716FD7" w:rsidRPr="00D344BE" w:rsidRDefault="00716FD7"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mit</w:t>
      </w:r>
      <w:proofErr w:type="gramEnd"/>
      <w:r w:rsidRPr="00D344BE">
        <w:rPr>
          <w:rFonts w:ascii="Times New Roman" w:hAnsi="Times New Roman"/>
          <w:sz w:val="24"/>
          <w:szCs w:val="24"/>
          <w:lang w:val="de-DE"/>
        </w:rPr>
        <w:t xml:space="preserve"> denen zu teilen, die Not leiden,</w:t>
      </w:r>
    </w:p>
    <w:p w14:paraId="50D4B1F5" w14:textId="77777777" w:rsidR="00DE037A" w:rsidRDefault="00716FD7"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damit alle Einheit erfahren in der überreichen Liebe, </w:t>
      </w:r>
    </w:p>
    <w:p w14:paraId="43AE1CEF" w14:textId="0ABBEC88" w:rsidR="00716FD7" w:rsidRPr="00D344BE" w:rsidRDefault="00716FD7"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die</w:t>
      </w:r>
      <w:proofErr w:type="gramEnd"/>
      <w:r w:rsidRPr="00D344BE">
        <w:rPr>
          <w:rFonts w:ascii="Times New Roman" w:hAnsi="Times New Roman"/>
          <w:sz w:val="24"/>
          <w:szCs w:val="24"/>
          <w:lang w:val="de-DE"/>
        </w:rPr>
        <w:t xml:space="preserve"> von dir ausgeht, </w:t>
      </w:r>
    </w:p>
    <w:p w14:paraId="0998D757" w14:textId="77777777" w:rsidR="00716FD7" w:rsidRPr="00D344BE" w:rsidRDefault="00716FD7"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unserem dreieinigen Gott, </w:t>
      </w:r>
    </w:p>
    <w:p w14:paraId="36CF7592" w14:textId="77777777" w:rsidR="00851A89" w:rsidRDefault="00716FD7"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der</w:t>
      </w:r>
      <w:proofErr w:type="gramEnd"/>
      <w:r w:rsidRPr="00D344BE">
        <w:rPr>
          <w:rFonts w:ascii="Times New Roman" w:hAnsi="Times New Roman"/>
          <w:sz w:val="24"/>
          <w:szCs w:val="24"/>
          <w:lang w:val="de-DE"/>
        </w:rPr>
        <w:t xml:space="preserve"> du lebst und herrschst in Ewigkeit. </w:t>
      </w:r>
    </w:p>
    <w:p w14:paraId="4789E844" w14:textId="4FDE3ADE" w:rsidR="00716FD7" w:rsidRPr="00D344BE" w:rsidRDefault="00716FD7"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sz w:val="24"/>
          <w:szCs w:val="24"/>
          <w:lang w:val="de-DE"/>
        </w:rPr>
        <w:t>Amen.</w:t>
      </w:r>
    </w:p>
    <w:p w14:paraId="10A0535F" w14:textId="77777777" w:rsidR="009926F6" w:rsidRPr="00D344BE" w:rsidRDefault="000A289A" w:rsidP="00865B65">
      <w:pPr>
        <w:pageBreakBefore/>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lastRenderedPageBreak/>
        <w:t>5</w:t>
      </w:r>
      <w:r w:rsidR="005458C5" w:rsidRPr="00D344BE">
        <w:rPr>
          <w:rFonts w:ascii="Times New Roman" w:hAnsi="Times New Roman"/>
          <w:b/>
          <w:sz w:val="24"/>
          <w:szCs w:val="24"/>
          <w:lang w:val="de-DE"/>
        </w:rPr>
        <w:t>. TAG</w:t>
      </w:r>
    </w:p>
    <w:p w14:paraId="0E9C9D53" w14:textId="77777777" w:rsidR="007D2849" w:rsidRDefault="007D2849" w:rsidP="00865B65">
      <w:pPr>
        <w:spacing w:after="0" w:line="240" w:lineRule="auto"/>
        <w:contextualSpacing/>
        <w:mirrorIndents/>
        <w:jc w:val="center"/>
        <w:rPr>
          <w:rFonts w:ascii="Times New Roman" w:hAnsi="Times New Roman"/>
          <w:b/>
          <w:sz w:val="24"/>
          <w:szCs w:val="24"/>
          <w:lang w:val="de-DE"/>
        </w:rPr>
      </w:pPr>
    </w:p>
    <w:p w14:paraId="71AB0EBE" w14:textId="77777777" w:rsidR="009926F6" w:rsidRPr="00D344BE" w:rsidRDefault="002664A0" w:rsidP="00865B65">
      <w:pPr>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t>Den Armen eine gute Nachricht</w:t>
      </w:r>
      <w:r w:rsidR="00726732" w:rsidRPr="00D344BE">
        <w:rPr>
          <w:rFonts w:ascii="Times New Roman" w:hAnsi="Times New Roman"/>
          <w:b/>
          <w:sz w:val="24"/>
          <w:szCs w:val="24"/>
          <w:lang w:val="de-DE"/>
        </w:rPr>
        <w:t xml:space="preserve"> bringen</w:t>
      </w:r>
    </w:p>
    <w:p w14:paraId="4A6187CF" w14:textId="77777777" w:rsidR="009926F6" w:rsidRP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w:t>
      </w:r>
      <w:r w:rsidR="005458C5" w:rsidRPr="00D344BE">
        <w:rPr>
          <w:rFonts w:ascii="Times New Roman" w:hAnsi="Times New Roman"/>
          <w:i/>
          <w:sz w:val="24"/>
          <w:szCs w:val="24"/>
          <w:lang w:val="de-DE"/>
        </w:rPr>
        <w:t>Lukas</w:t>
      </w:r>
      <w:r w:rsidRPr="00D344BE">
        <w:rPr>
          <w:rFonts w:ascii="Times New Roman" w:hAnsi="Times New Roman"/>
          <w:i/>
          <w:sz w:val="24"/>
          <w:szCs w:val="24"/>
          <w:lang w:val="de-DE"/>
        </w:rPr>
        <w:t xml:space="preserve"> </w:t>
      </w:r>
      <w:r w:rsidR="00263985" w:rsidRPr="00D344BE">
        <w:rPr>
          <w:rFonts w:ascii="Times New Roman" w:hAnsi="Times New Roman"/>
          <w:i/>
          <w:sz w:val="24"/>
          <w:szCs w:val="24"/>
          <w:lang w:val="de-DE"/>
        </w:rPr>
        <w:t>4,</w:t>
      </w:r>
      <w:r w:rsidRPr="00D344BE">
        <w:rPr>
          <w:rFonts w:ascii="Times New Roman" w:hAnsi="Times New Roman"/>
          <w:i/>
          <w:sz w:val="24"/>
          <w:szCs w:val="24"/>
          <w:lang w:val="de-DE"/>
        </w:rPr>
        <w:t>18)</w:t>
      </w:r>
    </w:p>
    <w:p w14:paraId="1AA3E28C" w14:textId="77777777" w:rsidR="009926F6" w:rsidRPr="00D344BE" w:rsidRDefault="009926F6" w:rsidP="00865B65">
      <w:pPr>
        <w:spacing w:after="0" w:line="240" w:lineRule="auto"/>
        <w:contextualSpacing/>
        <w:mirrorIndents/>
        <w:rPr>
          <w:rFonts w:ascii="Times New Roman" w:hAnsi="Times New Roman"/>
          <w:sz w:val="24"/>
          <w:szCs w:val="24"/>
          <w:lang w:val="de-DE"/>
        </w:rPr>
      </w:pPr>
    </w:p>
    <w:p w14:paraId="1C36E03D" w14:textId="77777777" w:rsidR="009926F6" w:rsidRPr="00D344BE" w:rsidRDefault="009926F6" w:rsidP="00865B65">
      <w:pPr>
        <w:spacing w:after="0" w:line="240" w:lineRule="auto"/>
        <w:contextualSpacing/>
        <w:mirrorIndents/>
        <w:rPr>
          <w:rFonts w:ascii="Times New Roman" w:hAnsi="Times New Roman"/>
          <w:i/>
          <w:sz w:val="24"/>
          <w:szCs w:val="24"/>
          <w:lang w:val="de-DE"/>
        </w:rPr>
      </w:pPr>
      <w:r w:rsidRPr="00D344BE">
        <w:rPr>
          <w:rFonts w:ascii="Times New Roman" w:hAnsi="Times New Roman"/>
          <w:i/>
          <w:sz w:val="24"/>
          <w:szCs w:val="24"/>
          <w:lang w:val="de-DE"/>
        </w:rPr>
        <w:t xml:space="preserve">Amos </w:t>
      </w:r>
      <w:r w:rsidR="007322C3" w:rsidRPr="00D344BE">
        <w:rPr>
          <w:rFonts w:ascii="Times New Roman" w:hAnsi="Times New Roman"/>
          <w:i/>
          <w:sz w:val="24"/>
          <w:szCs w:val="24"/>
          <w:lang w:val="de-DE"/>
        </w:rPr>
        <w:t>8,</w:t>
      </w:r>
      <w:r w:rsidRPr="00D344BE">
        <w:rPr>
          <w:rFonts w:ascii="Times New Roman" w:hAnsi="Times New Roman"/>
          <w:i/>
          <w:sz w:val="24"/>
          <w:szCs w:val="24"/>
          <w:lang w:val="de-DE"/>
        </w:rPr>
        <w:t>4-8</w:t>
      </w:r>
    </w:p>
    <w:p w14:paraId="7EA74984" w14:textId="77777777" w:rsidR="009926F6" w:rsidRPr="00D344BE" w:rsidRDefault="005458C5"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Lukas</w:t>
      </w:r>
      <w:r w:rsidR="009926F6" w:rsidRPr="00D344BE">
        <w:rPr>
          <w:rFonts w:ascii="Times New Roman" w:hAnsi="Times New Roman"/>
          <w:i/>
          <w:sz w:val="24"/>
          <w:szCs w:val="24"/>
          <w:lang w:val="de-DE"/>
        </w:rPr>
        <w:t xml:space="preserve"> </w:t>
      </w:r>
      <w:r w:rsidR="00263985" w:rsidRPr="00D344BE">
        <w:rPr>
          <w:rFonts w:ascii="Times New Roman" w:hAnsi="Times New Roman"/>
          <w:i/>
          <w:sz w:val="24"/>
          <w:szCs w:val="24"/>
          <w:lang w:val="de-DE"/>
        </w:rPr>
        <w:t>4,</w:t>
      </w:r>
      <w:r w:rsidR="009926F6" w:rsidRPr="00D344BE">
        <w:rPr>
          <w:rFonts w:ascii="Times New Roman" w:hAnsi="Times New Roman"/>
          <w:i/>
          <w:sz w:val="24"/>
          <w:szCs w:val="24"/>
          <w:lang w:val="de-DE"/>
        </w:rPr>
        <w:t>16-21</w:t>
      </w:r>
    </w:p>
    <w:p w14:paraId="63A70393"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3BD4E415" w14:textId="77777777" w:rsidR="009926F6" w:rsidRPr="00D344BE" w:rsidRDefault="005458C5" w:rsidP="00865B65">
      <w:pPr>
        <w:spacing w:after="0" w:line="240" w:lineRule="auto"/>
        <w:contextualSpacing/>
        <w:mirrorIndents/>
        <w:jc w:val="both"/>
        <w:rPr>
          <w:rFonts w:ascii="Times New Roman" w:hAnsi="Times New Roman"/>
          <w:b/>
          <w:sz w:val="24"/>
          <w:szCs w:val="24"/>
          <w:lang w:val="de-DE"/>
        </w:rPr>
      </w:pPr>
      <w:r w:rsidRPr="00D344BE">
        <w:rPr>
          <w:rFonts w:ascii="Times New Roman" w:hAnsi="Times New Roman"/>
          <w:b/>
          <w:sz w:val="24"/>
          <w:szCs w:val="24"/>
          <w:lang w:val="de-DE"/>
        </w:rPr>
        <w:t>Reflexion</w:t>
      </w:r>
    </w:p>
    <w:p w14:paraId="713EBAE4" w14:textId="7CB49A61" w:rsidR="009926F6" w:rsidRPr="00D344BE" w:rsidRDefault="00620D14"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Der Prophet Amos kritisiert Händler, die betrügen und die Armen ausbeuten, um möglichst großen Gewinn zu erzielen. Er mahnt auch, dass Gott ihre Missetaten sieht und niemals vergessen wird. Gott hört die Klage der Opfer von Ungerechtigkeit und verlässt niemals diejenigen, die ausgebeutet und ungerecht behandelt werden.</w:t>
      </w:r>
    </w:p>
    <w:p w14:paraId="0E949EB0" w14:textId="77777777" w:rsidR="00620D14" w:rsidRPr="00D344BE" w:rsidRDefault="00620D14" w:rsidP="00865B65">
      <w:pPr>
        <w:spacing w:after="0" w:line="240" w:lineRule="auto"/>
        <w:contextualSpacing/>
        <w:mirrorIndents/>
        <w:jc w:val="both"/>
        <w:rPr>
          <w:rFonts w:ascii="Times New Roman" w:hAnsi="Times New Roman"/>
          <w:sz w:val="24"/>
          <w:szCs w:val="24"/>
          <w:lang w:val="de-DE"/>
        </w:rPr>
      </w:pPr>
    </w:p>
    <w:p w14:paraId="7698821A" w14:textId="77777777" w:rsidR="009926F6" w:rsidRPr="00D344BE" w:rsidRDefault="00CE05EC"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Wir leben in einer globalisierten Welt, in der Ausgrenzung, Ausbeutung und Ungerechtigkeit um sich greifen. Die Schere zwischen Reichen und Armen öffnet sich immer weiter. Wirtschaftlicher Erfolg wird zu einem entscheidenden Faktor in den Beziehungen zwischen Völkern, Staaten und Gruppen. Ökonomische Probleme wirken oft als Auslöser von Spannungen und Konflikten zwischen ihnen. Es ist schwer, in Frieden zu leben, wenn keine Gerechtigkeit herrscht.</w:t>
      </w:r>
    </w:p>
    <w:p w14:paraId="53C41A2D" w14:textId="77777777" w:rsidR="00CE05EC" w:rsidRPr="00D344BE" w:rsidRDefault="00CE05EC" w:rsidP="00865B65">
      <w:pPr>
        <w:spacing w:after="0" w:line="240" w:lineRule="auto"/>
        <w:contextualSpacing/>
        <w:mirrorIndents/>
        <w:jc w:val="both"/>
        <w:rPr>
          <w:rFonts w:ascii="Times New Roman" w:hAnsi="Times New Roman"/>
          <w:sz w:val="24"/>
          <w:szCs w:val="24"/>
          <w:lang w:val="de-DE"/>
        </w:rPr>
      </w:pPr>
    </w:p>
    <w:p w14:paraId="252D1E92" w14:textId="379364D0" w:rsidR="009926F6" w:rsidRPr="00D344BE" w:rsidRDefault="009314A0"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 xml:space="preserve">Kraft unserer gemeinsamen Taufe haben wir alle Anteil am prophetischen Auftrag Jesu, den Armen und Schwachen in Wort und Tat die frohe Botschaft zu verkünden. Wenn wir uns dieses Auftrags bewusst werden, wird der Geist des Herrn auch auf uns ruhen und uns zum Einsatz für Gerechtigkeit befähigen. Unsere Würde als Christen verpflichtet uns, so zu reden und zu handeln, dass die Menschen um uns herum jeden Tag erfahren, wie sich die Worte aus dem Buch des Propheten Jesaja erfüllen, die Jesus in </w:t>
      </w:r>
      <w:proofErr w:type="spellStart"/>
      <w:r w:rsidRPr="00D344BE">
        <w:rPr>
          <w:rFonts w:ascii="Times New Roman" w:hAnsi="Times New Roman"/>
          <w:sz w:val="24"/>
          <w:szCs w:val="24"/>
          <w:lang w:val="de-DE"/>
        </w:rPr>
        <w:t>Nazaret</w:t>
      </w:r>
      <w:proofErr w:type="spellEnd"/>
      <w:r w:rsidRPr="00D344BE">
        <w:rPr>
          <w:rFonts w:ascii="Times New Roman" w:hAnsi="Times New Roman"/>
          <w:sz w:val="24"/>
          <w:szCs w:val="24"/>
          <w:lang w:val="de-DE"/>
        </w:rPr>
        <w:t xml:space="preserve"> verkündet hat.</w:t>
      </w:r>
    </w:p>
    <w:p w14:paraId="19411192"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7B577ED2" w14:textId="77777777" w:rsidR="009926F6" w:rsidRPr="00D344BE" w:rsidRDefault="008A7431" w:rsidP="00865B65">
      <w:pPr>
        <w:spacing w:after="0" w:line="240" w:lineRule="auto"/>
        <w:contextualSpacing/>
        <w:mirrorIndents/>
        <w:jc w:val="both"/>
        <w:rPr>
          <w:rFonts w:ascii="Times New Roman" w:hAnsi="Times New Roman"/>
          <w:b/>
          <w:sz w:val="24"/>
          <w:szCs w:val="24"/>
          <w:lang w:val="de-DE"/>
        </w:rPr>
      </w:pPr>
      <w:r w:rsidRPr="00D344BE">
        <w:rPr>
          <w:rFonts w:ascii="Times New Roman" w:hAnsi="Times New Roman"/>
          <w:b/>
          <w:sz w:val="24"/>
          <w:szCs w:val="24"/>
          <w:lang w:val="de-DE"/>
        </w:rPr>
        <w:t>Gebet</w:t>
      </w:r>
    </w:p>
    <w:p w14:paraId="66A925B0" w14:textId="77777777" w:rsidR="00BD64E6" w:rsidRPr="00D344BE" w:rsidRDefault="00BD64E6"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Gott, unser Vater,</w:t>
      </w:r>
    </w:p>
    <w:p w14:paraId="0217C442" w14:textId="77777777" w:rsidR="00BD64E6" w:rsidRPr="00D344BE" w:rsidRDefault="00BD64E6" w:rsidP="00865B65">
      <w:pPr>
        <w:spacing w:after="0" w:line="240" w:lineRule="auto"/>
        <w:contextualSpacing/>
        <w:mirrorIndents/>
        <w:jc w:val="both"/>
        <w:rPr>
          <w:rFonts w:ascii="Times New Roman" w:hAnsi="Times New Roman"/>
          <w:sz w:val="24"/>
          <w:szCs w:val="24"/>
          <w:lang w:val="de-DE"/>
        </w:rPr>
      </w:pPr>
      <w:proofErr w:type="gramStart"/>
      <w:r w:rsidRPr="00D344BE">
        <w:rPr>
          <w:rFonts w:ascii="Times New Roman" w:hAnsi="Times New Roman"/>
          <w:sz w:val="24"/>
          <w:szCs w:val="24"/>
          <w:lang w:val="de-DE"/>
        </w:rPr>
        <w:t>vergib</w:t>
      </w:r>
      <w:proofErr w:type="gramEnd"/>
      <w:r w:rsidRPr="00D344BE">
        <w:rPr>
          <w:rFonts w:ascii="Times New Roman" w:hAnsi="Times New Roman"/>
          <w:sz w:val="24"/>
          <w:szCs w:val="24"/>
          <w:lang w:val="de-DE"/>
        </w:rPr>
        <w:t xml:space="preserve"> uns unsere Machtgier</w:t>
      </w:r>
    </w:p>
    <w:p w14:paraId="13BEA474" w14:textId="77777777" w:rsidR="00954854" w:rsidRDefault="00BD64E6" w:rsidP="00865B65">
      <w:pPr>
        <w:spacing w:after="0" w:line="240" w:lineRule="auto"/>
        <w:contextualSpacing/>
        <w:mirrorIndents/>
        <w:jc w:val="both"/>
        <w:rPr>
          <w:rFonts w:ascii="Times New Roman" w:hAnsi="Times New Roman"/>
          <w:sz w:val="24"/>
          <w:szCs w:val="24"/>
          <w:lang w:val="de-DE"/>
        </w:rPr>
      </w:pPr>
      <w:proofErr w:type="gramStart"/>
      <w:r w:rsidRPr="00D344BE">
        <w:rPr>
          <w:rFonts w:ascii="Times New Roman" w:hAnsi="Times New Roman"/>
          <w:sz w:val="24"/>
          <w:szCs w:val="24"/>
          <w:lang w:val="de-DE"/>
        </w:rPr>
        <w:t>und</w:t>
      </w:r>
      <w:proofErr w:type="gramEnd"/>
      <w:r w:rsidRPr="00D344BE">
        <w:rPr>
          <w:rFonts w:ascii="Times New Roman" w:hAnsi="Times New Roman"/>
          <w:sz w:val="24"/>
          <w:szCs w:val="24"/>
          <w:lang w:val="de-DE"/>
        </w:rPr>
        <w:t xml:space="preserve"> bewahre uns vor der Versuchung, </w:t>
      </w:r>
    </w:p>
    <w:p w14:paraId="64D0B9FE" w14:textId="13B7A187" w:rsidR="00BD64E6" w:rsidRPr="00D344BE" w:rsidRDefault="00BD64E6" w:rsidP="00865B65">
      <w:pPr>
        <w:spacing w:after="0" w:line="240" w:lineRule="auto"/>
        <w:contextualSpacing/>
        <w:mirrorIndents/>
        <w:jc w:val="both"/>
        <w:rPr>
          <w:rFonts w:ascii="Times New Roman" w:hAnsi="Times New Roman"/>
          <w:sz w:val="24"/>
          <w:szCs w:val="24"/>
          <w:lang w:val="de-DE"/>
        </w:rPr>
      </w:pPr>
      <w:proofErr w:type="gramStart"/>
      <w:r w:rsidRPr="00D344BE">
        <w:rPr>
          <w:rFonts w:ascii="Times New Roman" w:hAnsi="Times New Roman"/>
          <w:sz w:val="24"/>
          <w:szCs w:val="24"/>
          <w:lang w:val="de-DE"/>
        </w:rPr>
        <w:t>andere</w:t>
      </w:r>
      <w:proofErr w:type="gramEnd"/>
      <w:r w:rsidRPr="00D344BE">
        <w:rPr>
          <w:rFonts w:ascii="Times New Roman" w:hAnsi="Times New Roman"/>
          <w:sz w:val="24"/>
          <w:szCs w:val="24"/>
          <w:lang w:val="de-DE"/>
        </w:rPr>
        <w:t xml:space="preserve"> zu unterdrücken.</w:t>
      </w:r>
    </w:p>
    <w:p w14:paraId="367C30F3" w14:textId="2C8F56DB" w:rsidR="00BD64E6" w:rsidRPr="00D344BE" w:rsidRDefault="00BD64E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Schenke uns deinen </w:t>
      </w:r>
      <w:r w:rsidR="00E55B98" w:rsidRPr="00D344BE">
        <w:rPr>
          <w:rFonts w:ascii="Times New Roman" w:hAnsi="Times New Roman"/>
          <w:sz w:val="24"/>
          <w:szCs w:val="24"/>
          <w:lang w:val="de-DE"/>
        </w:rPr>
        <w:t>h</w:t>
      </w:r>
      <w:r w:rsidRPr="00D344BE">
        <w:rPr>
          <w:rFonts w:ascii="Times New Roman" w:hAnsi="Times New Roman"/>
          <w:sz w:val="24"/>
          <w:szCs w:val="24"/>
          <w:lang w:val="de-DE"/>
        </w:rPr>
        <w:t>eiligen Geist der Gemeinschaft,</w:t>
      </w:r>
    </w:p>
    <w:p w14:paraId="556EA56E" w14:textId="77777777" w:rsidR="00BD64E6" w:rsidRPr="00D344BE" w:rsidRDefault="00BD64E6"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damit</w:t>
      </w:r>
      <w:proofErr w:type="gramEnd"/>
      <w:r w:rsidRPr="00D344BE">
        <w:rPr>
          <w:rFonts w:ascii="Times New Roman" w:hAnsi="Times New Roman"/>
          <w:sz w:val="24"/>
          <w:szCs w:val="24"/>
          <w:lang w:val="de-DE"/>
        </w:rPr>
        <w:t xml:space="preserve"> wir in Solidarität mit unseren Nächsten leben</w:t>
      </w:r>
    </w:p>
    <w:p w14:paraId="10CD4DEC" w14:textId="77777777" w:rsidR="00BD64E6" w:rsidRPr="00D344BE" w:rsidRDefault="00BD64E6"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und</w:t>
      </w:r>
      <w:proofErr w:type="gramEnd"/>
      <w:r w:rsidRPr="00D344BE">
        <w:rPr>
          <w:rFonts w:ascii="Times New Roman" w:hAnsi="Times New Roman"/>
          <w:sz w:val="24"/>
          <w:szCs w:val="24"/>
          <w:lang w:val="de-DE"/>
        </w:rPr>
        <w:t xml:space="preserve"> Anteil haben am Werk deines Sohnes Jesus,</w:t>
      </w:r>
    </w:p>
    <w:p w14:paraId="06BC720B" w14:textId="77777777" w:rsidR="00954854" w:rsidRDefault="00BD64E6"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damit</w:t>
      </w:r>
      <w:proofErr w:type="gramEnd"/>
      <w:r w:rsidRPr="00D344BE">
        <w:rPr>
          <w:rFonts w:ascii="Times New Roman" w:hAnsi="Times New Roman"/>
          <w:sz w:val="24"/>
          <w:szCs w:val="24"/>
          <w:lang w:val="de-DE"/>
        </w:rPr>
        <w:t xml:space="preserve"> sich deine Verheißung erfüllt, </w:t>
      </w:r>
    </w:p>
    <w:p w14:paraId="2F330BDC" w14:textId="5B33CA62" w:rsidR="00BD64E6" w:rsidRPr="00D344BE" w:rsidRDefault="00BD64E6"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dass</w:t>
      </w:r>
      <w:proofErr w:type="gramEnd"/>
      <w:r w:rsidRPr="00D344BE">
        <w:rPr>
          <w:rFonts w:ascii="Times New Roman" w:hAnsi="Times New Roman"/>
          <w:sz w:val="24"/>
          <w:szCs w:val="24"/>
          <w:lang w:val="de-DE"/>
        </w:rPr>
        <w:t xml:space="preserve"> alle Menschen </w:t>
      </w:r>
      <w:r w:rsidR="00954854">
        <w:rPr>
          <w:rFonts w:ascii="Times New Roman" w:hAnsi="Times New Roman"/>
          <w:sz w:val="24"/>
          <w:szCs w:val="24"/>
          <w:lang w:val="de-DE"/>
        </w:rPr>
        <w:t>aus</w:t>
      </w:r>
      <w:r w:rsidRPr="00D344BE">
        <w:rPr>
          <w:rFonts w:ascii="Times New Roman" w:hAnsi="Times New Roman"/>
          <w:sz w:val="24"/>
          <w:szCs w:val="24"/>
          <w:lang w:val="de-DE"/>
        </w:rPr>
        <w:t xml:space="preserve"> Armut und Unterdrückung befreit werden.</w:t>
      </w:r>
    </w:p>
    <w:p w14:paraId="2D8226A3" w14:textId="77777777" w:rsidR="007A1704" w:rsidRDefault="00BD64E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Darum bitten wir in seinem Namen. </w:t>
      </w:r>
    </w:p>
    <w:p w14:paraId="545AC871" w14:textId="7510F6A1" w:rsidR="00BD64E6" w:rsidRPr="00D344BE" w:rsidRDefault="00BD64E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Amen.</w:t>
      </w:r>
    </w:p>
    <w:p w14:paraId="39C888DE" w14:textId="77777777" w:rsidR="009926F6" w:rsidRPr="00D344BE" w:rsidRDefault="00E941CD" w:rsidP="00865B65">
      <w:pPr>
        <w:pageBreakBefore/>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lastRenderedPageBreak/>
        <w:t>6</w:t>
      </w:r>
      <w:r w:rsidR="005458C5" w:rsidRPr="00D344BE">
        <w:rPr>
          <w:rFonts w:ascii="Times New Roman" w:hAnsi="Times New Roman"/>
          <w:b/>
          <w:sz w:val="24"/>
          <w:szCs w:val="24"/>
          <w:lang w:val="de-DE"/>
        </w:rPr>
        <w:t>. TAG</w:t>
      </w:r>
    </w:p>
    <w:p w14:paraId="294C38D8" w14:textId="77777777" w:rsidR="007D2849" w:rsidRDefault="007D2849" w:rsidP="00865B65">
      <w:pPr>
        <w:spacing w:after="0" w:line="240" w:lineRule="auto"/>
        <w:contextualSpacing/>
        <w:mirrorIndents/>
        <w:jc w:val="center"/>
        <w:rPr>
          <w:rFonts w:ascii="Times New Roman" w:hAnsi="Times New Roman"/>
          <w:b/>
          <w:sz w:val="24"/>
          <w:szCs w:val="24"/>
          <w:lang w:val="de-DE"/>
        </w:rPr>
      </w:pPr>
    </w:p>
    <w:p w14:paraId="5D37831D" w14:textId="15CE81C4" w:rsidR="00E941CD" w:rsidRPr="00D344BE" w:rsidRDefault="007D2849" w:rsidP="00865B65">
      <w:pPr>
        <w:spacing w:after="0" w:line="240" w:lineRule="auto"/>
        <w:contextualSpacing/>
        <w:mirrorIndents/>
        <w:jc w:val="center"/>
        <w:rPr>
          <w:rFonts w:ascii="Times New Roman" w:hAnsi="Times New Roman"/>
          <w:b/>
          <w:sz w:val="24"/>
          <w:szCs w:val="24"/>
          <w:lang w:val="de-DE"/>
        </w:rPr>
      </w:pPr>
      <w:r>
        <w:rPr>
          <w:rFonts w:ascii="Times New Roman" w:hAnsi="Times New Roman"/>
          <w:b/>
          <w:sz w:val="24"/>
          <w:szCs w:val="24"/>
          <w:lang w:val="de-DE"/>
        </w:rPr>
        <w:t>Herr der Heere ist sein Name</w:t>
      </w:r>
    </w:p>
    <w:p w14:paraId="361E921B" w14:textId="77777777" w:rsid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w:t>
      </w:r>
      <w:r w:rsidR="00E941CD" w:rsidRPr="00D344BE">
        <w:rPr>
          <w:rFonts w:ascii="Times New Roman" w:hAnsi="Times New Roman"/>
          <w:i/>
          <w:sz w:val="24"/>
          <w:szCs w:val="24"/>
          <w:lang w:val="de-DE"/>
        </w:rPr>
        <w:t>Jeremia</w:t>
      </w:r>
      <w:r w:rsidRPr="00D344BE">
        <w:rPr>
          <w:rFonts w:ascii="Times New Roman" w:hAnsi="Times New Roman"/>
          <w:i/>
          <w:sz w:val="24"/>
          <w:szCs w:val="24"/>
          <w:lang w:val="de-DE"/>
        </w:rPr>
        <w:t xml:space="preserve"> 1</w:t>
      </w:r>
      <w:r w:rsidR="00E941CD" w:rsidRPr="00D344BE">
        <w:rPr>
          <w:rFonts w:ascii="Times New Roman" w:hAnsi="Times New Roman"/>
          <w:i/>
          <w:sz w:val="24"/>
          <w:szCs w:val="24"/>
          <w:lang w:val="de-DE"/>
        </w:rPr>
        <w:t>0,</w:t>
      </w:r>
      <w:r w:rsidRPr="00D344BE">
        <w:rPr>
          <w:rFonts w:ascii="Times New Roman" w:hAnsi="Times New Roman"/>
          <w:i/>
          <w:sz w:val="24"/>
          <w:szCs w:val="24"/>
          <w:lang w:val="de-DE"/>
        </w:rPr>
        <w:t>16)</w:t>
      </w:r>
    </w:p>
    <w:p w14:paraId="2D9F8A25" w14:textId="4DD7F32B" w:rsidR="00D344BE" w:rsidRDefault="00D344BE" w:rsidP="00865B65">
      <w:pPr>
        <w:spacing w:after="0" w:line="240" w:lineRule="auto"/>
        <w:contextualSpacing/>
        <w:mirrorIndents/>
        <w:jc w:val="center"/>
        <w:rPr>
          <w:rFonts w:ascii="Times New Roman" w:hAnsi="Times New Roman"/>
          <w:i/>
          <w:sz w:val="24"/>
          <w:szCs w:val="24"/>
          <w:lang w:val="de-DE"/>
        </w:rPr>
      </w:pPr>
    </w:p>
    <w:p w14:paraId="7B3EFD29" w14:textId="77777777" w:rsidR="009926F6" w:rsidRPr="00D344BE" w:rsidRDefault="00E941CD"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Jeremia</w:t>
      </w:r>
      <w:r w:rsidR="009926F6" w:rsidRPr="00D344BE">
        <w:rPr>
          <w:rFonts w:ascii="Times New Roman" w:hAnsi="Times New Roman"/>
          <w:i/>
          <w:sz w:val="24"/>
          <w:szCs w:val="24"/>
          <w:lang w:val="de-DE"/>
        </w:rPr>
        <w:t xml:space="preserve"> 1</w:t>
      </w:r>
      <w:r w:rsidRPr="00D344BE">
        <w:rPr>
          <w:rFonts w:ascii="Times New Roman" w:hAnsi="Times New Roman"/>
          <w:i/>
          <w:sz w:val="24"/>
          <w:szCs w:val="24"/>
          <w:lang w:val="de-DE"/>
        </w:rPr>
        <w:t>0,</w:t>
      </w:r>
      <w:r w:rsidR="009926F6" w:rsidRPr="00D344BE">
        <w:rPr>
          <w:rFonts w:ascii="Times New Roman" w:hAnsi="Times New Roman"/>
          <w:i/>
          <w:sz w:val="24"/>
          <w:szCs w:val="24"/>
          <w:lang w:val="de-DE"/>
        </w:rPr>
        <w:t>12-16</w:t>
      </w:r>
    </w:p>
    <w:p w14:paraId="3BCFF381" w14:textId="77777777" w:rsidR="009926F6" w:rsidRPr="00D344BE" w:rsidRDefault="00E941CD"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Markus</w:t>
      </w:r>
      <w:r w:rsidR="009926F6" w:rsidRPr="00D344BE">
        <w:rPr>
          <w:rFonts w:ascii="Times New Roman" w:hAnsi="Times New Roman"/>
          <w:i/>
          <w:sz w:val="24"/>
          <w:szCs w:val="24"/>
          <w:lang w:val="de-DE"/>
        </w:rPr>
        <w:t xml:space="preserve"> 1</w:t>
      </w:r>
      <w:r w:rsidR="00283EF9" w:rsidRPr="00D344BE">
        <w:rPr>
          <w:rFonts w:ascii="Times New Roman" w:hAnsi="Times New Roman"/>
          <w:i/>
          <w:sz w:val="24"/>
          <w:szCs w:val="24"/>
          <w:lang w:val="de-DE"/>
        </w:rPr>
        <w:t>6,</w:t>
      </w:r>
      <w:r w:rsidR="009926F6" w:rsidRPr="00D344BE">
        <w:rPr>
          <w:rFonts w:ascii="Times New Roman" w:hAnsi="Times New Roman"/>
          <w:i/>
          <w:sz w:val="24"/>
          <w:szCs w:val="24"/>
          <w:lang w:val="de-DE"/>
        </w:rPr>
        <w:t>14-15</w:t>
      </w:r>
    </w:p>
    <w:p w14:paraId="704BC87B"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03906C24" w14:textId="77777777" w:rsidR="009926F6" w:rsidRPr="00D344BE" w:rsidRDefault="005458C5"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Reflexion</w:t>
      </w:r>
    </w:p>
    <w:p w14:paraId="56914651" w14:textId="77777777" w:rsidR="009926F6" w:rsidRPr="00D344BE" w:rsidRDefault="000B4BE1"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Die ganze Schöpfung offenbart Gottes wundersame Macht. Die Größe Gottes wird in und durch die ganze Schöpfung sichtbar: „Herr der Heere ist sein Name.“</w:t>
      </w:r>
    </w:p>
    <w:p w14:paraId="1E4375D5" w14:textId="77777777" w:rsidR="000B4BE1" w:rsidRPr="00D344BE" w:rsidRDefault="000B4BE1" w:rsidP="00865B65">
      <w:pPr>
        <w:spacing w:after="0" w:line="240" w:lineRule="auto"/>
        <w:contextualSpacing/>
        <w:mirrorIndents/>
        <w:jc w:val="both"/>
        <w:rPr>
          <w:rFonts w:ascii="Times New Roman" w:hAnsi="Times New Roman"/>
          <w:sz w:val="24"/>
          <w:szCs w:val="24"/>
          <w:lang w:val="de-DE"/>
        </w:rPr>
      </w:pPr>
    </w:p>
    <w:p w14:paraId="1D0C2F24" w14:textId="1203DA7D" w:rsidR="009926F6" w:rsidRPr="00D344BE" w:rsidRDefault="00071D1E"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Heute jedoch sehen wir uns einer schweren globalen ökologischen Krise gegenüber, die das Überleben der Natur bedroht. Habgier hat viele Menschen dazu getrieben, die Schöpfung ohne Rücksicht auf die Grenzen ihrer Belastbarkeit auszubeuten. Im Namen der Entwicklung holzt man Wälder ab und nimmt eine Umweltverschmutzung in Kauf, die Land, Luft, Flüsse und Seen zerstört. Die Folgen: Landwirtschaft wird unmöglich, es gibt kein Trinkwasser mehr, und Tiere sterben. In diesem Zusammenhang ist es hilfreich, sich ins Gedächtnis zu rufen, dass Jesus nach seiner Auferstehung die Jünger beauftragt hat, das Evangelium „allen Geschöpfen“ zu verkünden. Kein Teil der Schöpfung ist außerhalb des Planes Gottes, alles neu zu machen. Deswegen müssen wir umkehren und die Neigung zur Ausbeutung durch eine Haltung ersetzen, die dem Wert der Schöpfung gerecht wird und uns mit ihr versöhnt.</w:t>
      </w:r>
    </w:p>
    <w:p w14:paraId="77794BD8" w14:textId="77777777" w:rsidR="00071D1E" w:rsidRPr="00D344BE" w:rsidRDefault="00071D1E" w:rsidP="00865B65">
      <w:pPr>
        <w:spacing w:after="0" w:line="240" w:lineRule="auto"/>
        <w:contextualSpacing/>
        <w:mirrorIndents/>
        <w:jc w:val="both"/>
        <w:rPr>
          <w:rFonts w:ascii="Times New Roman" w:hAnsi="Times New Roman"/>
          <w:sz w:val="24"/>
          <w:szCs w:val="24"/>
          <w:lang w:val="de-DE"/>
        </w:rPr>
      </w:pPr>
    </w:p>
    <w:p w14:paraId="035FA086" w14:textId="77777777" w:rsidR="009926F6" w:rsidRPr="00D344BE" w:rsidRDefault="0046098C"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 xml:space="preserve">Ökologische Bewegungen in Indonesien und in vielen anderen Ländern, in denen Menschen aus unterschiedlichen Religionen zusammenarbeiten, inspirieren Christen, Kirchen umweltfreundlicher zu gestalten und sich gegen Umweltverschmutzung zu engagieren. Dieses Engagement eint die Christen im Zeugnis für ihren Schöpfer, „denn er ist es, der alles geschaffen hat“. Wenn wir mit anderen Christen zusammenarbeiten, um unser gemeinsames irdisches Haus zu verteidigen, dann ist das kein Aktivismus. Vielmehr erfüllen wir damit das Gebot des Herrn, der </w:t>
      </w:r>
      <w:r w:rsidRPr="00D344BE">
        <w:rPr>
          <w:rFonts w:ascii="Times New Roman" w:hAnsi="Times New Roman"/>
          <w:i/>
          <w:sz w:val="24"/>
          <w:szCs w:val="24"/>
          <w:lang w:val="de-DE"/>
        </w:rPr>
        <w:t>ganzen</w:t>
      </w:r>
      <w:r w:rsidRPr="00D344BE">
        <w:rPr>
          <w:rFonts w:ascii="Times New Roman" w:hAnsi="Times New Roman"/>
          <w:sz w:val="24"/>
          <w:szCs w:val="24"/>
          <w:lang w:val="de-DE"/>
        </w:rPr>
        <w:t xml:space="preserve"> Schöpfung die frohe Botschaft von Gottes Liebe zu verkünden, die heilt und erneuert.</w:t>
      </w:r>
    </w:p>
    <w:p w14:paraId="26570A99"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7119ECA2" w14:textId="77777777" w:rsidR="009926F6" w:rsidRPr="00D344BE" w:rsidRDefault="008A7431"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Gebet</w:t>
      </w:r>
    </w:p>
    <w:p w14:paraId="0480846C" w14:textId="77777777" w:rsidR="00D44106" w:rsidRPr="00D344BE" w:rsidRDefault="00D4410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Liebender Gott,</w:t>
      </w:r>
    </w:p>
    <w:p w14:paraId="5164E2EC" w14:textId="77777777" w:rsidR="00D44106" w:rsidRPr="00D344BE" w:rsidRDefault="00D44106"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durch</w:t>
      </w:r>
      <w:proofErr w:type="gramEnd"/>
      <w:r w:rsidRPr="00D344BE">
        <w:rPr>
          <w:rFonts w:ascii="Times New Roman" w:hAnsi="Times New Roman"/>
          <w:sz w:val="24"/>
          <w:szCs w:val="24"/>
          <w:lang w:val="de-DE"/>
        </w:rPr>
        <w:t xml:space="preserve"> dein Wort wurden alle Dinge erschaffen.</w:t>
      </w:r>
    </w:p>
    <w:p w14:paraId="266260B6" w14:textId="6CDD55B8" w:rsidR="00D44106" w:rsidRPr="00D344BE" w:rsidRDefault="00D4410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Wir danken dir für das Universum,</w:t>
      </w:r>
    </w:p>
    <w:p w14:paraId="2724EBF4" w14:textId="77777777" w:rsidR="00D44106" w:rsidRPr="00D344BE" w:rsidRDefault="00D44106"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in</w:t>
      </w:r>
      <w:proofErr w:type="gramEnd"/>
      <w:r w:rsidRPr="00D344BE">
        <w:rPr>
          <w:rFonts w:ascii="Times New Roman" w:hAnsi="Times New Roman"/>
          <w:sz w:val="24"/>
          <w:szCs w:val="24"/>
          <w:lang w:val="de-DE"/>
        </w:rPr>
        <w:t xml:space="preserve"> dem deine Herrlichkeit, Schönheit und Güte offenbar werden.</w:t>
      </w:r>
    </w:p>
    <w:p w14:paraId="4E7CAE35" w14:textId="022E5ED8" w:rsidR="00D44106" w:rsidRPr="00D344BE" w:rsidRDefault="00D4410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Schenke uns die Weisheit, </w:t>
      </w:r>
      <w:r w:rsidR="006B72B4" w:rsidRPr="00D344BE">
        <w:rPr>
          <w:rFonts w:ascii="Times New Roman" w:hAnsi="Times New Roman"/>
          <w:sz w:val="24"/>
          <w:szCs w:val="24"/>
          <w:lang w:val="de-DE"/>
        </w:rPr>
        <w:t>achtsam auf der Erde zu leben</w:t>
      </w:r>
    </w:p>
    <w:p w14:paraId="0F44A63D" w14:textId="77777777" w:rsidR="003349CA" w:rsidRDefault="00D44106"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und gemeinsam Prophetinnen und Propheten deiner frohen Botschaft</w:t>
      </w:r>
    </w:p>
    <w:p w14:paraId="2033F46F" w14:textId="36D71FDA" w:rsidR="00D44106" w:rsidRPr="00D344BE" w:rsidRDefault="00D44106"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für</w:t>
      </w:r>
      <w:proofErr w:type="gramEnd"/>
      <w:r w:rsidRPr="00D344BE">
        <w:rPr>
          <w:rFonts w:ascii="Times New Roman" w:hAnsi="Times New Roman"/>
          <w:sz w:val="24"/>
          <w:szCs w:val="24"/>
          <w:lang w:val="de-DE"/>
        </w:rPr>
        <w:t xml:space="preserve"> die ganze Schöpfung zu sein.</w:t>
      </w:r>
    </w:p>
    <w:p w14:paraId="0434FD40" w14:textId="77777777" w:rsidR="008578A0" w:rsidRPr="00D344BE" w:rsidRDefault="008578A0"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Amen.</w:t>
      </w:r>
    </w:p>
    <w:p w14:paraId="7FE43931" w14:textId="77777777" w:rsidR="009926F6" w:rsidRPr="00D344BE" w:rsidRDefault="00E56551" w:rsidP="00865B65">
      <w:pPr>
        <w:pageBreakBefore/>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lastRenderedPageBreak/>
        <w:t>7</w:t>
      </w:r>
      <w:r w:rsidR="005458C5" w:rsidRPr="00D344BE">
        <w:rPr>
          <w:rFonts w:ascii="Times New Roman" w:hAnsi="Times New Roman"/>
          <w:b/>
          <w:sz w:val="24"/>
          <w:szCs w:val="24"/>
          <w:lang w:val="de-DE"/>
        </w:rPr>
        <w:t>. TAG</w:t>
      </w:r>
    </w:p>
    <w:p w14:paraId="6C2D7914" w14:textId="77777777" w:rsidR="007D2849" w:rsidRDefault="007D2849" w:rsidP="00865B65">
      <w:pPr>
        <w:spacing w:after="0" w:line="240" w:lineRule="auto"/>
        <w:contextualSpacing/>
        <w:mirrorIndents/>
        <w:jc w:val="center"/>
        <w:rPr>
          <w:rFonts w:ascii="Times New Roman" w:hAnsi="Times New Roman"/>
          <w:b/>
          <w:sz w:val="24"/>
          <w:szCs w:val="24"/>
          <w:lang w:val="de-DE"/>
        </w:rPr>
      </w:pPr>
    </w:p>
    <w:p w14:paraId="71730ECC" w14:textId="0E027ACA" w:rsidR="009926F6" w:rsidRPr="00D344BE" w:rsidRDefault="007D2849" w:rsidP="00865B65">
      <w:pPr>
        <w:spacing w:after="0" w:line="240" w:lineRule="auto"/>
        <w:contextualSpacing/>
        <w:mirrorIndents/>
        <w:jc w:val="center"/>
        <w:rPr>
          <w:rFonts w:ascii="Times New Roman" w:hAnsi="Times New Roman"/>
          <w:b/>
          <w:sz w:val="24"/>
          <w:szCs w:val="24"/>
          <w:lang w:val="de-DE"/>
        </w:rPr>
      </w:pPr>
      <w:r>
        <w:rPr>
          <w:rFonts w:ascii="Times New Roman" w:hAnsi="Times New Roman"/>
          <w:b/>
          <w:sz w:val="24"/>
          <w:szCs w:val="24"/>
          <w:lang w:val="de-DE"/>
        </w:rPr>
        <w:t>Frau, dein Glaube ist groß</w:t>
      </w:r>
    </w:p>
    <w:p w14:paraId="660BAE01" w14:textId="77777777" w:rsidR="009926F6" w:rsidRP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w:t>
      </w:r>
      <w:r w:rsidR="00263985" w:rsidRPr="00D344BE">
        <w:rPr>
          <w:rFonts w:ascii="Times New Roman" w:hAnsi="Times New Roman"/>
          <w:i/>
          <w:sz w:val="24"/>
          <w:szCs w:val="24"/>
          <w:lang w:val="de-DE"/>
        </w:rPr>
        <w:t>Matthäus</w:t>
      </w:r>
      <w:r w:rsidRPr="00D344BE">
        <w:rPr>
          <w:rFonts w:ascii="Times New Roman" w:hAnsi="Times New Roman"/>
          <w:i/>
          <w:sz w:val="24"/>
          <w:szCs w:val="24"/>
          <w:lang w:val="de-DE"/>
        </w:rPr>
        <w:t xml:space="preserve"> 1</w:t>
      </w:r>
      <w:r w:rsidR="005458C5" w:rsidRPr="00D344BE">
        <w:rPr>
          <w:rFonts w:ascii="Times New Roman" w:hAnsi="Times New Roman"/>
          <w:i/>
          <w:sz w:val="24"/>
          <w:szCs w:val="24"/>
          <w:lang w:val="de-DE"/>
        </w:rPr>
        <w:t>5,</w:t>
      </w:r>
      <w:r w:rsidRPr="00D344BE">
        <w:rPr>
          <w:rFonts w:ascii="Times New Roman" w:hAnsi="Times New Roman"/>
          <w:i/>
          <w:sz w:val="24"/>
          <w:szCs w:val="24"/>
          <w:lang w:val="de-DE"/>
        </w:rPr>
        <w:t>28)</w:t>
      </w:r>
    </w:p>
    <w:p w14:paraId="691F4CFA" w14:textId="77777777" w:rsidR="001B2B58" w:rsidRPr="00D344BE" w:rsidRDefault="001B2B58" w:rsidP="00865B65">
      <w:pPr>
        <w:spacing w:after="0" w:line="240" w:lineRule="auto"/>
        <w:contextualSpacing/>
        <w:mirrorIndents/>
        <w:rPr>
          <w:rFonts w:ascii="Times New Roman" w:hAnsi="Times New Roman"/>
          <w:sz w:val="24"/>
          <w:szCs w:val="24"/>
          <w:lang w:val="de-DE"/>
        </w:rPr>
      </w:pPr>
    </w:p>
    <w:p w14:paraId="70D9133F" w14:textId="4015CEF7" w:rsidR="009926F6" w:rsidRPr="00D344BE" w:rsidRDefault="00ED18E1" w:rsidP="00865B65">
      <w:pPr>
        <w:spacing w:after="0" w:line="240" w:lineRule="auto"/>
        <w:contextualSpacing/>
        <w:mirrorIndents/>
        <w:rPr>
          <w:rFonts w:ascii="Times New Roman" w:hAnsi="Times New Roman"/>
          <w:i/>
          <w:sz w:val="24"/>
          <w:szCs w:val="24"/>
          <w:lang w:val="de-DE"/>
        </w:rPr>
      </w:pPr>
      <w:r>
        <w:rPr>
          <w:rFonts w:ascii="Times New Roman" w:hAnsi="Times New Roman"/>
          <w:i/>
          <w:sz w:val="24"/>
          <w:szCs w:val="24"/>
          <w:lang w:val="de-DE"/>
        </w:rPr>
        <w:t>1</w:t>
      </w:r>
      <w:r w:rsidR="00E56551" w:rsidRPr="00D344BE">
        <w:rPr>
          <w:rFonts w:ascii="Times New Roman" w:hAnsi="Times New Roman"/>
          <w:i/>
          <w:sz w:val="24"/>
          <w:szCs w:val="24"/>
          <w:lang w:val="de-DE"/>
        </w:rPr>
        <w:t xml:space="preserve"> Samuel</w:t>
      </w:r>
      <w:r w:rsidR="009926F6" w:rsidRPr="00D344BE">
        <w:rPr>
          <w:rFonts w:ascii="Times New Roman" w:hAnsi="Times New Roman"/>
          <w:i/>
          <w:sz w:val="24"/>
          <w:szCs w:val="24"/>
          <w:lang w:val="de-DE"/>
        </w:rPr>
        <w:t xml:space="preserve"> </w:t>
      </w:r>
      <w:r w:rsidR="005458C5" w:rsidRPr="00D344BE">
        <w:rPr>
          <w:rFonts w:ascii="Times New Roman" w:hAnsi="Times New Roman"/>
          <w:i/>
          <w:sz w:val="24"/>
          <w:szCs w:val="24"/>
          <w:lang w:val="de-DE"/>
        </w:rPr>
        <w:t>1,</w:t>
      </w:r>
      <w:r w:rsidR="009926F6" w:rsidRPr="00D344BE">
        <w:rPr>
          <w:rFonts w:ascii="Times New Roman" w:hAnsi="Times New Roman"/>
          <w:i/>
          <w:sz w:val="24"/>
          <w:szCs w:val="24"/>
          <w:lang w:val="de-DE"/>
        </w:rPr>
        <w:t>13-17</w:t>
      </w:r>
    </w:p>
    <w:p w14:paraId="4D9D2855" w14:textId="77777777" w:rsidR="009926F6" w:rsidRPr="00D344BE" w:rsidRDefault="00263985" w:rsidP="00865B65">
      <w:pPr>
        <w:spacing w:after="0" w:line="240" w:lineRule="auto"/>
        <w:contextualSpacing/>
        <w:mirrorIndents/>
        <w:jc w:val="both"/>
        <w:rPr>
          <w:rFonts w:ascii="Times New Roman" w:hAnsi="Times New Roman"/>
          <w:i/>
          <w:sz w:val="24"/>
          <w:szCs w:val="24"/>
          <w:lang w:val="de-DE"/>
        </w:rPr>
      </w:pPr>
      <w:r w:rsidRPr="00D344BE">
        <w:rPr>
          <w:rFonts w:ascii="Times New Roman" w:hAnsi="Times New Roman"/>
          <w:i/>
          <w:sz w:val="24"/>
          <w:szCs w:val="24"/>
          <w:lang w:val="de-DE"/>
        </w:rPr>
        <w:t>Matthäus</w:t>
      </w:r>
      <w:r w:rsidR="009926F6" w:rsidRPr="00D344BE">
        <w:rPr>
          <w:rFonts w:ascii="Times New Roman" w:hAnsi="Times New Roman"/>
          <w:i/>
          <w:sz w:val="24"/>
          <w:szCs w:val="24"/>
          <w:lang w:val="de-DE"/>
        </w:rPr>
        <w:t xml:space="preserve"> 1</w:t>
      </w:r>
      <w:r w:rsidR="005458C5" w:rsidRPr="00D344BE">
        <w:rPr>
          <w:rFonts w:ascii="Times New Roman" w:hAnsi="Times New Roman"/>
          <w:i/>
          <w:sz w:val="24"/>
          <w:szCs w:val="24"/>
          <w:lang w:val="de-DE"/>
        </w:rPr>
        <w:t>5,</w:t>
      </w:r>
      <w:r w:rsidR="009926F6" w:rsidRPr="00D344BE">
        <w:rPr>
          <w:rFonts w:ascii="Times New Roman" w:hAnsi="Times New Roman"/>
          <w:i/>
          <w:sz w:val="24"/>
          <w:szCs w:val="24"/>
          <w:lang w:val="de-DE"/>
        </w:rPr>
        <w:t>21-28</w:t>
      </w:r>
    </w:p>
    <w:p w14:paraId="195F25E9"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0E1D3099" w14:textId="77777777" w:rsidR="009926F6" w:rsidRPr="00D344BE" w:rsidRDefault="005458C5" w:rsidP="00865B65">
      <w:pPr>
        <w:spacing w:after="0" w:line="240" w:lineRule="auto"/>
        <w:contextualSpacing/>
        <w:mirrorIndents/>
        <w:jc w:val="both"/>
        <w:rPr>
          <w:rFonts w:ascii="Times New Roman" w:hAnsi="Times New Roman"/>
          <w:b/>
          <w:sz w:val="24"/>
          <w:szCs w:val="24"/>
          <w:lang w:val="de-DE"/>
        </w:rPr>
      </w:pPr>
      <w:r w:rsidRPr="00D344BE">
        <w:rPr>
          <w:rFonts w:ascii="Times New Roman" w:hAnsi="Times New Roman"/>
          <w:b/>
          <w:sz w:val="24"/>
          <w:szCs w:val="24"/>
          <w:lang w:val="de-DE"/>
        </w:rPr>
        <w:t>Reflexion</w:t>
      </w:r>
    </w:p>
    <w:p w14:paraId="3277DBAA" w14:textId="4694CBB8" w:rsidR="00006972" w:rsidRPr="00D344BE" w:rsidRDefault="00006972"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Eli verkennt Hannas inniges und inständiges Gebet. Er tut ihr Flehen als trunkenes Gestammel ab und verurteilt sie deswegen. Ihre Antwort aber, ihr Appell, sie nicht als „nichtsnutzige Frau“ zu verwerfen, erweicht sein Herz, und er schickt sie mit einem Segen fort. Ähnlich verhält es sich, als die kanaanäische Frau zu Jesus kommt und ihn anfleht, ihre Tochter zu heilen. Er weist sie zunächst ab und erklärt, er sei nur zu seinem eigenen Volk gekommen. Sie aber hört nicht auf, ihn anzuflehen und zu drängen, und schließlich erfüllt Jesus ihre Bitte, weil er ihren großen Glauben erkennt. In beiden Fällen geht es um eine anfänglich marginalisierte und für unwürdig gehaltene Frau, die dann aber prophetische Worte spricht, mit denen sie die Herzen erreicht und den Weg zu Heilung und Heil ebnet.</w:t>
      </w:r>
    </w:p>
    <w:p w14:paraId="3B32E093" w14:textId="77777777" w:rsidR="009926F6" w:rsidRPr="00D344BE" w:rsidRDefault="009926F6" w:rsidP="00865B65">
      <w:pPr>
        <w:spacing w:after="0" w:line="240" w:lineRule="auto"/>
        <w:contextualSpacing/>
        <w:mirrorIndents/>
        <w:jc w:val="both"/>
        <w:rPr>
          <w:rFonts w:ascii="Times New Roman" w:hAnsi="Times New Roman"/>
          <w:sz w:val="24"/>
          <w:szCs w:val="24"/>
          <w:lang w:val="de-DE"/>
        </w:rPr>
      </w:pPr>
    </w:p>
    <w:p w14:paraId="29DE3CBF" w14:textId="77777777" w:rsidR="00C34E5F" w:rsidRPr="00D344BE" w:rsidRDefault="00C34E5F"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Bis in unsere Zeit werden Frauen marginalisiert und ihre Stimmen überhört. Selbst in unseren Kirchen machen wir uns oft mitschuldig an einer Kultur der Abwertung von Frauen. Wo sich Christen ihres eigenen Versagens in dieser Hinsicht bewusst werden, erkennen sie deutlicher, wie schrecklich die Gewalt gegen Frauen und Kinder ist, die gewaltsam aus ihren Häusern entführt und zu Opfern des internationalen Menschenhandels gemacht werden. Sie und mit ihnen viele Arbeitsmigrantinnen werden oft unmenschlich behandelt und um die grundlegendsten Menschenrechte gebracht. In den letzten Jahren haben sich die Kirchen in Indonesien gemeinsam gegen Menschenhandel und den sexuellen Missbrauch von Kindern engagiert. Ihre Anstrengungen ebenso wie die von Angehörigen anderer Religionen sind umso notwendiger, als die Zahl der Opfer in manchen Teilen ihres Landes täglich größer wird.</w:t>
      </w:r>
    </w:p>
    <w:p w14:paraId="4DCD40F4" w14:textId="77777777" w:rsidR="009926F6" w:rsidRPr="00D344BE" w:rsidRDefault="009926F6" w:rsidP="00865B65">
      <w:pPr>
        <w:spacing w:after="0" w:line="240" w:lineRule="auto"/>
        <w:contextualSpacing/>
        <w:mirrorIndents/>
        <w:jc w:val="both"/>
        <w:rPr>
          <w:rFonts w:ascii="Times New Roman" w:hAnsi="Times New Roman"/>
          <w:sz w:val="24"/>
          <w:szCs w:val="24"/>
          <w:lang w:val="de-DE"/>
        </w:rPr>
      </w:pPr>
    </w:p>
    <w:p w14:paraId="5641BB1D" w14:textId="78B45477" w:rsidR="00657F1D" w:rsidRPr="00D344BE" w:rsidRDefault="00657F1D"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Wenn Christen gemeinsam beten und die Heilige Schrift lesen und dabei wirklich auf Gottes Stimme hören, können sie entdecken, dass Gott auch heute durch die Stimme derer spricht, denen in der Gesellschaft das größte Leid zugefügt wird. Wenn sie gemeinsam den Ruf Gottes hören, werden sie ermutigt, im Kampf gegen Menschenhandel und andere Verbrechen zusammenzuarbeiten.</w:t>
      </w:r>
    </w:p>
    <w:p w14:paraId="723E0ED1"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44150A2D" w14:textId="77777777" w:rsidR="009926F6" w:rsidRPr="00D344BE" w:rsidRDefault="008A7431"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Gebet</w:t>
      </w:r>
      <w:r w:rsidR="009926F6" w:rsidRPr="00D344BE">
        <w:rPr>
          <w:rFonts w:ascii="Times New Roman" w:hAnsi="Times New Roman"/>
          <w:b/>
          <w:sz w:val="24"/>
          <w:szCs w:val="24"/>
          <w:lang w:val="de-DE"/>
        </w:rPr>
        <w:t xml:space="preserve"> </w:t>
      </w:r>
    </w:p>
    <w:p w14:paraId="76343503"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Gnädiger Gott,</w:t>
      </w:r>
    </w:p>
    <w:p w14:paraId="4BE2BE08" w14:textId="77777777" w:rsidR="000E5E0C" w:rsidRPr="00D344BE" w:rsidRDefault="000E5E0C"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du</w:t>
      </w:r>
      <w:proofErr w:type="gramEnd"/>
      <w:r w:rsidRPr="00D344BE">
        <w:rPr>
          <w:rFonts w:ascii="Times New Roman" w:hAnsi="Times New Roman"/>
          <w:sz w:val="24"/>
          <w:szCs w:val="24"/>
          <w:lang w:val="de-DE"/>
        </w:rPr>
        <w:t xml:space="preserve"> bist die Quelle der menschlichen Würde.</w:t>
      </w:r>
    </w:p>
    <w:p w14:paraId="54A1222E"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Durch deine Gnade und Macht</w:t>
      </w:r>
    </w:p>
    <w:p w14:paraId="44A9206B" w14:textId="3C464D75" w:rsidR="000E5E0C" w:rsidRPr="00D344BE" w:rsidRDefault="00C90D13"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erweichten</w:t>
      </w:r>
      <w:proofErr w:type="gramEnd"/>
      <w:r w:rsidRPr="00D344BE">
        <w:rPr>
          <w:rFonts w:ascii="Times New Roman" w:hAnsi="Times New Roman"/>
          <w:sz w:val="24"/>
          <w:szCs w:val="24"/>
          <w:lang w:val="de-DE"/>
        </w:rPr>
        <w:t xml:space="preserve"> </w:t>
      </w:r>
      <w:r w:rsidR="000E5E0C" w:rsidRPr="00D344BE">
        <w:rPr>
          <w:rFonts w:ascii="Times New Roman" w:hAnsi="Times New Roman"/>
          <w:sz w:val="24"/>
          <w:szCs w:val="24"/>
          <w:lang w:val="de-DE"/>
        </w:rPr>
        <w:t xml:space="preserve">Hannas Worte </w:t>
      </w:r>
      <w:r w:rsidRPr="00D344BE">
        <w:rPr>
          <w:rFonts w:ascii="Times New Roman" w:hAnsi="Times New Roman"/>
          <w:sz w:val="24"/>
          <w:szCs w:val="24"/>
          <w:lang w:val="de-DE"/>
        </w:rPr>
        <w:t xml:space="preserve">das Herz </w:t>
      </w:r>
      <w:r w:rsidR="000E5E0C" w:rsidRPr="00D344BE">
        <w:rPr>
          <w:rFonts w:ascii="Times New Roman" w:hAnsi="Times New Roman"/>
          <w:sz w:val="24"/>
          <w:szCs w:val="24"/>
          <w:lang w:val="de-DE"/>
        </w:rPr>
        <w:t>des Priesters Eli.</w:t>
      </w:r>
    </w:p>
    <w:p w14:paraId="274D7D51"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Durch deine Gnade und Macht</w:t>
      </w:r>
    </w:p>
    <w:p w14:paraId="62CD5B19" w14:textId="77777777" w:rsidR="000E5E0C" w:rsidRPr="00D344BE" w:rsidRDefault="000E5E0C"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berührten</w:t>
      </w:r>
      <w:proofErr w:type="gramEnd"/>
      <w:r w:rsidRPr="00D344BE">
        <w:rPr>
          <w:rFonts w:ascii="Times New Roman" w:hAnsi="Times New Roman"/>
          <w:sz w:val="24"/>
          <w:szCs w:val="24"/>
          <w:lang w:val="de-DE"/>
        </w:rPr>
        <w:t xml:space="preserve"> die Worte der Kanaaniterin Jesus, und er heilte ihre Tochter.</w:t>
      </w:r>
    </w:p>
    <w:p w14:paraId="7B2CC3A4"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Schenke uns in unserem Bemühen, die Einheit der Kirche sichtbar zu machen,</w:t>
      </w:r>
    </w:p>
    <w:p w14:paraId="7F5A6A8D"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den Mut, alle Formen der Gewalt gegen Frauen zurückzuweisen.</w:t>
      </w:r>
    </w:p>
    <w:p w14:paraId="4AB6ACB7"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Hilf uns, die Geistesgaben zu würdigen,</w:t>
      </w:r>
    </w:p>
    <w:p w14:paraId="5D0CCE4E" w14:textId="77777777" w:rsidR="000E5E0C" w:rsidRPr="00D344BE" w:rsidRDefault="000E5E0C"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die</w:t>
      </w:r>
      <w:proofErr w:type="gramEnd"/>
      <w:r w:rsidRPr="00D344BE">
        <w:rPr>
          <w:rFonts w:ascii="Times New Roman" w:hAnsi="Times New Roman"/>
          <w:sz w:val="24"/>
          <w:szCs w:val="24"/>
          <w:lang w:val="de-DE"/>
        </w:rPr>
        <w:t xml:space="preserve"> Frauen in den Dienst der Kirche einbringen.</w:t>
      </w:r>
    </w:p>
    <w:p w14:paraId="4F5380C5"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Darum bitten wir durch Jesus Christus, unseren Herrn,</w:t>
      </w:r>
    </w:p>
    <w:p w14:paraId="6F8C2409" w14:textId="77777777" w:rsidR="00141657" w:rsidRDefault="00D74B28"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der</w:t>
      </w:r>
      <w:proofErr w:type="gramEnd"/>
      <w:r w:rsidRPr="00D344BE">
        <w:rPr>
          <w:rFonts w:ascii="Times New Roman" w:hAnsi="Times New Roman"/>
          <w:sz w:val="24"/>
          <w:szCs w:val="24"/>
          <w:lang w:val="de-DE"/>
        </w:rPr>
        <w:t xml:space="preserve"> in der Einheit des Heiligen G</w:t>
      </w:r>
      <w:r w:rsidR="00141657">
        <w:rPr>
          <w:rFonts w:ascii="Times New Roman" w:hAnsi="Times New Roman"/>
          <w:sz w:val="24"/>
          <w:szCs w:val="24"/>
          <w:lang w:val="de-DE"/>
        </w:rPr>
        <w:t>eistes mit dir lebt und regiert</w:t>
      </w:r>
    </w:p>
    <w:p w14:paraId="308537A5" w14:textId="73D7BE5D" w:rsidR="000E5E0C" w:rsidRPr="00D344BE" w:rsidRDefault="00D74B28" w:rsidP="00865B65">
      <w:pPr>
        <w:spacing w:after="0" w:line="240" w:lineRule="auto"/>
        <w:contextualSpacing/>
        <w:mirrorIndents/>
        <w:rPr>
          <w:rFonts w:ascii="Times New Roman" w:hAnsi="Times New Roman"/>
          <w:sz w:val="24"/>
          <w:szCs w:val="24"/>
          <w:lang w:val="de-DE"/>
        </w:rPr>
      </w:pPr>
      <w:bookmarkStart w:id="0" w:name="_GoBack"/>
      <w:bookmarkEnd w:id="0"/>
      <w:r w:rsidRPr="00D344BE">
        <w:rPr>
          <w:rFonts w:ascii="Times New Roman" w:hAnsi="Times New Roman"/>
          <w:sz w:val="24"/>
          <w:szCs w:val="24"/>
          <w:lang w:val="de-DE"/>
        </w:rPr>
        <w:t>von Ewigkeit zu Ewigkeit.</w:t>
      </w:r>
    </w:p>
    <w:p w14:paraId="01B48CB0" w14:textId="77777777" w:rsidR="000E5E0C" w:rsidRPr="00D344BE" w:rsidRDefault="000E5E0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Amen.</w:t>
      </w:r>
    </w:p>
    <w:p w14:paraId="0685E3F4" w14:textId="77777777" w:rsidR="009926F6" w:rsidRPr="00D344BE" w:rsidRDefault="00A8273A" w:rsidP="00865B65">
      <w:pPr>
        <w:pageBreakBefore/>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lastRenderedPageBreak/>
        <w:t>8</w:t>
      </w:r>
      <w:r w:rsidR="005458C5" w:rsidRPr="00D344BE">
        <w:rPr>
          <w:rFonts w:ascii="Times New Roman" w:hAnsi="Times New Roman"/>
          <w:b/>
          <w:sz w:val="24"/>
          <w:szCs w:val="24"/>
          <w:lang w:val="de-DE"/>
        </w:rPr>
        <w:t>. TAG</w:t>
      </w:r>
    </w:p>
    <w:p w14:paraId="5986BAF8" w14:textId="3392579F" w:rsidR="009926F6" w:rsidRPr="00D344BE" w:rsidRDefault="00A8273A" w:rsidP="00865B65">
      <w:pPr>
        <w:spacing w:after="0" w:line="240" w:lineRule="auto"/>
        <w:contextualSpacing/>
        <w:mirrorIndents/>
        <w:jc w:val="center"/>
        <w:rPr>
          <w:rFonts w:ascii="Times New Roman" w:hAnsi="Times New Roman"/>
          <w:b/>
          <w:sz w:val="24"/>
          <w:szCs w:val="24"/>
          <w:lang w:val="de-DE"/>
        </w:rPr>
      </w:pPr>
      <w:r w:rsidRPr="00D344BE">
        <w:rPr>
          <w:rFonts w:ascii="Times New Roman" w:hAnsi="Times New Roman"/>
          <w:b/>
          <w:sz w:val="24"/>
          <w:szCs w:val="24"/>
          <w:lang w:val="de-DE"/>
        </w:rPr>
        <w:t>Der He</w:t>
      </w:r>
      <w:r w:rsidR="007D2849">
        <w:rPr>
          <w:rFonts w:ascii="Times New Roman" w:hAnsi="Times New Roman"/>
          <w:b/>
          <w:sz w:val="24"/>
          <w:szCs w:val="24"/>
          <w:lang w:val="de-DE"/>
        </w:rPr>
        <w:t>rr ist mein Licht und mein Heil</w:t>
      </w:r>
    </w:p>
    <w:p w14:paraId="2A14B513" w14:textId="77777777" w:rsidR="00D344BE" w:rsidRDefault="009926F6" w:rsidP="00865B65">
      <w:pPr>
        <w:spacing w:after="0" w:line="240" w:lineRule="auto"/>
        <w:contextualSpacing/>
        <w:mirrorIndents/>
        <w:jc w:val="center"/>
        <w:rPr>
          <w:rFonts w:ascii="Times New Roman" w:hAnsi="Times New Roman"/>
          <w:i/>
          <w:sz w:val="24"/>
          <w:szCs w:val="24"/>
          <w:lang w:val="de-DE"/>
        </w:rPr>
      </w:pPr>
      <w:r w:rsidRPr="00D344BE">
        <w:rPr>
          <w:rFonts w:ascii="Times New Roman" w:hAnsi="Times New Roman"/>
          <w:i/>
          <w:sz w:val="24"/>
          <w:szCs w:val="24"/>
          <w:lang w:val="de-DE"/>
        </w:rPr>
        <w:t>(Psalm</w:t>
      </w:r>
      <w:r w:rsidR="00A8273A" w:rsidRPr="00D344BE">
        <w:rPr>
          <w:rFonts w:ascii="Times New Roman" w:hAnsi="Times New Roman"/>
          <w:i/>
          <w:sz w:val="24"/>
          <w:szCs w:val="24"/>
          <w:lang w:val="de-DE"/>
        </w:rPr>
        <w:t xml:space="preserve"> 27,</w:t>
      </w:r>
      <w:r w:rsidRPr="00D344BE">
        <w:rPr>
          <w:rFonts w:ascii="Times New Roman" w:hAnsi="Times New Roman"/>
          <w:i/>
          <w:sz w:val="24"/>
          <w:szCs w:val="24"/>
          <w:lang w:val="de-DE"/>
        </w:rPr>
        <w:t>1)</w:t>
      </w:r>
    </w:p>
    <w:p w14:paraId="1CDAB20B" w14:textId="7773535F" w:rsidR="00D344BE" w:rsidRDefault="00D344BE" w:rsidP="00865B65">
      <w:pPr>
        <w:spacing w:after="0" w:line="240" w:lineRule="auto"/>
        <w:contextualSpacing/>
        <w:mirrorIndents/>
        <w:jc w:val="center"/>
        <w:rPr>
          <w:rFonts w:ascii="Times New Roman" w:hAnsi="Times New Roman"/>
          <w:i/>
          <w:sz w:val="24"/>
          <w:szCs w:val="24"/>
          <w:lang w:val="de-DE"/>
        </w:rPr>
      </w:pPr>
    </w:p>
    <w:p w14:paraId="3A831165" w14:textId="77777777" w:rsidR="009926F6" w:rsidRPr="00D344BE" w:rsidRDefault="00A8273A" w:rsidP="00865B65">
      <w:pPr>
        <w:spacing w:after="0" w:line="240" w:lineRule="auto"/>
        <w:contextualSpacing/>
        <w:mirrorIndents/>
        <w:rPr>
          <w:rFonts w:ascii="Times New Roman" w:hAnsi="Times New Roman"/>
          <w:i/>
          <w:sz w:val="24"/>
          <w:szCs w:val="24"/>
          <w:lang w:val="de-DE"/>
        </w:rPr>
      </w:pPr>
      <w:r w:rsidRPr="00D344BE">
        <w:rPr>
          <w:rFonts w:ascii="Times New Roman" w:hAnsi="Times New Roman"/>
          <w:i/>
          <w:sz w:val="24"/>
          <w:szCs w:val="24"/>
          <w:lang w:val="de-DE"/>
        </w:rPr>
        <w:t>Psalm 27,</w:t>
      </w:r>
      <w:r w:rsidR="009926F6" w:rsidRPr="00D344BE">
        <w:rPr>
          <w:rFonts w:ascii="Times New Roman" w:hAnsi="Times New Roman"/>
          <w:i/>
          <w:sz w:val="24"/>
          <w:szCs w:val="24"/>
          <w:lang w:val="de-DE"/>
        </w:rPr>
        <w:t>1-4</w:t>
      </w:r>
    </w:p>
    <w:p w14:paraId="7FCFBAE7" w14:textId="77777777" w:rsidR="009926F6" w:rsidRPr="00D344BE" w:rsidRDefault="007322C3" w:rsidP="00865B65">
      <w:pPr>
        <w:spacing w:after="0" w:line="240" w:lineRule="auto"/>
        <w:contextualSpacing/>
        <w:mirrorIndents/>
        <w:rPr>
          <w:rFonts w:ascii="Times New Roman" w:hAnsi="Times New Roman"/>
          <w:i/>
          <w:sz w:val="24"/>
          <w:szCs w:val="24"/>
          <w:lang w:val="de-DE"/>
        </w:rPr>
      </w:pPr>
      <w:r w:rsidRPr="00D344BE">
        <w:rPr>
          <w:rFonts w:ascii="Times New Roman" w:hAnsi="Times New Roman"/>
          <w:i/>
          <w:sz w:val="24"/>
          <w:szCs w:val="24"/>
          <w:lang w:val="de-DE"/>
        </w:rPr>
        <w:t>Johannes</w:t>
      </w:r>
      <w:r w:rsidR="009926F6" w:rsidRPr="00D344BE">
        <w:rPr>
          <w:rFonts w:ascii="Times New Roman" w:hAnsi="Times New Roman"/>
          <w:i/>
          <w:sz w:val="24"/>
          <w:szCs w:val="24"/>
          <w:lang w:val="de-DE"/>
        </w:rPr>
        <w:t xml:space="preserve"> </w:t>
      </w:r>
      <w:r w:rsidRPr="00D344BE">
        <w:rPr>
          <w:rFonts w:ascii="Times New Roman" w:hAnsi="Times New Roman"/>
          <w:i/>
          <w:sz w:val="24"/>
          <w:szCs w:val="24"/>
          <w:lang w:val="de-DE"/>
        </w:rPr>
        <w:t>8,</w:t>
      </w:r>
      <w:r w:rsidR="009926F6" w:rsidRPr="00D344BE">
        <w:rPr>
          <w:rFonts w:ascii="Times New Roman" w:hAnsi="Times New Roman"/>
          <w:i/>
          <w:sz w:val="24"/>
          <w:szCs w:val="24"/>
          <w:lang w:val="de-DE"/>
        </w:rPr>
        <w:t>12-20</w:t>
      </w:r>
    </w:p>
    <w:p w14:paraId="51CB6A73" w14:textId="77777777" w:rsidR="0067056F" w:rsidRPr="0067056F" w:rsidRDefault="0067056F" w:rsidP="00865B65">
      <w:pPr>
        <w:spacing w:after="0" w:line="240" w:lineRule="auto"/>
        <w:contextualSpacing/>
        <w:mirrorIndents/>
        <w:jc w:val="both"/>
        <w:rPr>
          <w:rFonts w:ascii="Times New Roman" w:hAnsi="Times New Roman"/>
          <w:sz w:val="24"/>
          <w:szCs w:val="24"/>
          <w:lang w:val="de-DE"/>
        </w:rPr>
      </w:pPr>
    </w:p>
    <w:p w14:paraId="0B3F6FF0" w14:textId="77777777" w:rsidR="009926F6" w:rsidRPr="00D344BE" w:rsidRDefault="005458C5"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Reflexion</w:t>
      </w:r>
      <w:r w:rsidR="009926F6" w:rsidRPr="00D344BE">
        <w:rPr>
          <w:rFonts w:ascii="Times New Roman" w:hAnsi="Times New Roman"/>
          <w:b/>
          <w:sz w:val="24"/>
          <w:szCs w:val="24"/>
          <w:lang w:val="de-DE"/>
        </w:rPr>
        <w:t xml:space="preserve"> </w:t>
      </w:r>
    </w:p>
    <w:p w14:paraId="1BB60263" w14:textId="77777777" w:rsidR="009926F6" w:rsidRPr="00D344BE" w:rsidRDefault="00114628"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Im Lauf der acht Tage dieser Gebetswoche für die Einheit der Christen haben wir uns in den täglichen Meditationen mit vielfältigen Problemen unserer heutigen Welt auseinandergesetzt – Habgier, Gewalt, Ausgrenzung, Ausbeutung, Armut, Umweltverschmutzung, Hunger und Menschenhandel. Die Kirchen in Indonesien betrachten diese Probleme als Herausforderungen, die alle Christen angehen. Sie sind sich bewusst und bekennen, dass manche dieser Sünden auch das Leben der Kirchen beflecken und so ihre Einheit verletzen und die Wirksamkeit ihres Zeugnisses vor der Welt beeinträchtigen. Gleichzeitig sind sie sich auch der zahlreichen verheißungsvollen Beispiele dafür bewusst, wie Kirchen gemeinsam von ihrer Einheit in Christus Zeugnis ablegen.</w:t>
      </w:r>
      <w:r w:rsidRPr="00D344BE">
        <w:rPr>
          <w:rStyle w:val="Funotenzeichen"/>
          <w:rFonts w:ascii="Times New Roman" w:hAnsi="Times New Roman"/>
          <w:sz w:val="24"/>
          <w:szCs w:val="24"/>
          <w:lang w:val="de-DE"/>
        </w:rPr>
        <w:footnoteReference w:id="1"/>
      </w:r>
      <w:r w:rsidRPr="00D344BE">
        <w:rPr>
          <w:rFonts w:ascii="Times New Roman" w:hAnsi="Times New Roman"/>
          <w:sz w:val="24"/>
          <w:szCs w:val="24"/>
          <w:lang w:val="de-DE"/>
        </w:rPr>
        <w:t xml:space="preserve"> Christen in anderen Regionen der Welt können viele weitere Beispiele aus ihrer je eigenen Situation nennen.</w:t>
      </w:r>
    </w:p>
    <w:p w14:paraId="30864C49" w14:textId="77777777" w:rsidR="00114628" w:rsidRPr="00D344BE" w:rsidRDefault="00114628" w:rsidP="00865B65">
      <w:pPr>
        <w:spacing w:after="0" w:line="240" w:lineRule="auto"/>
        <w:contextualSpacing/>
        <w:mirrorIndents/>
        <w:rPr>
          <w:rFonts w:ascii="Times New Roman" w:hAnsi="Times New Roman"/>
          <w:sz w:val="24"/>
          <w:szCs w:val="24"/>
          <w:lang w:val="de-DE"/>
        </w:rPr>
      </w:pPr>
    </w:p>
    <w:p w14:paraId="2B294877" w14:textId="768B193F" w:rsidR="00E969C8" w:rsidRPr="00D344BE" w:rsidRDefault="00E969C8" w:rsidP="00865B65">
      <w:pPr>
        <w:spacing w:after="0" w:line="240" w:lineRule="auto"/>
        <w:contextualSpacing/>
        <w:mirrorIndents/>
        <w:jc w:val="both"/>
        <w:rPr>
          <w:rFonts w:ascii="Times New Roman" w:hAnsi="Times New Roman"/>
          <w:sz w:val="24"/>
          <w:szCs w:val="24"/>
          <w:lang w:val="de-DE"/>
        </w:rPr>
      </w:pPr>
      <w:r w:rsidRPr="00D344BE">
        <w:rPr>
          <w:rFonts w:ascii="Times New Roman" w:hAnsi="Times New Roman"/>
          <w:sz w:val="24"/>
          <w:szCs w:val="24"/>
          <w:lang w:val="de-DE"/>
        </w:rPr>
        <w:t xml:space="preserve">Tag für Tag, Jahr für Jahr und insbesondere während der Gebetswoche für die Einheit der Christen kommen Christen zusammen, um gemeinsam zu beten, </w:t>
      </w:r>
      <w:r w:rsidR="00C90D13" w:rsidRPr="00D344BE">
        <w:rPr>
          <w:rFonts w:ascii="Times New Roman" w:hAnsi="Times New Roman"/>
          <w:sz w:val="24"/>
          <w:szCs w:val="24"/>
          <w:lang w:val="de-DE"/>
        </w:rPr>
        <w:t>den Glauben zu bekennen, auf den sie getauft wurden</w:t>
      </w:r>
      <w:r w:rsidRPr="00D344BE">
        <w:rPr>
          <w:rFonts w:ascii="Times New Roman" w:hAnsi="Times New Roman"/>
          <w:sz w:val="24"/>
          <w:szCs w:val="24"/>
          <w:lang w:val="de-DE"/>
        </w:rPr>
        <w:t xml:space="preserve">, Gottes Stimme in der Heiligen Schrift zu hören und gemeinsam für die Einheit des Leibes Christi zu beten. Dabei sind sie sich bewusst, dass der </w:t>
      </w:r>
      <w:proofErr w:type="spellStart"/>
      <w:r w:rsidRPr="00D344BE">
        <w:rPr>
          <w:rFonts w:ascii="Times New Roman" w:hAnsi="Times New Roman"/>
          <w:sz w:val="24"/>
          <w:szCs w:val="24"/>
          <w:lang w:val="de-DE"/>
        </w:rPr>
        <w:t>dreieine</w:t>
      </w:r>
      <w:proofErr w:type="spellEnd"/>
      <w:r w:rsidRPr="00D344BE">
        <w:rPr>
          <w:rFonts w:ascii="Times New Roman" w:hAnsi="Times New Roman"/>
          <w:sz w:val="24"/>
          <w:szCs w:val="24"/>
          <w:lang w:val="de-DE"/>
        </w:rPr>
        <w:t xml:space="preserve"> Gott die Quelle aller Einheit und Jesus Christus das Licht der Welt ist. Er verheißt das Licht des Lebens allen, die ihm nachfolgen. Die vielen Formen der Ungerechtigkeit in dieser Welt erfüllen Christen mit Trauer und Wut. Aber sie verlieren die Hoffnung nicht, sondern werden </w:t>
      </w:r>
      <w:r w:rsidR="00AF49F8" w:rsidRPr="00D344BE">
        <w:rPr>
          <w:rFonts w:ascii="Times New Roman" w:hAnsi="Times New Roman"/>
          <w:sz w:val="24"/>
          <w:szCs w:val="24"/>
          <w:lang w:val="de-DE"/>
        </w:rPr>
        <w:t>handeln</w:t>
      </w:r>
      <w:r w:rsidRPr="00D344BE">
        <w:rPr>
          <w:rFonts w:ascii="Times New Roman" w:hAnsi="Times New Roman"/>
          <w:sz w:val="24"/>
          <w:szCs w:val="24"/>
          <w:lang w:val="de-DE"/>
        </w:rPr>
        <w:t>. Der Herr ist ihr Licht und ihr Heil und die Kraft ihres Lebens, darum fürchten sie sich nicht.</w:t>
      </w:r>
    </w:p>
    <w:p w14:paraId="69CDBCB1" w14:textId="77777777" w:rsidR="009926F6" w:rsidRPr="00D344BE" w:rsidRDefault="009926F6" w:rsidP="00865B65">
      <w:pPr>
        <w:spacing w:after="0" w:line="240" w:lineRule="auto"/>
        <w:contextualSpacing/>
        <w:mirrorIndents/>
        <w:rPr>
          <w:rFonts w:ascii="Times New Roman" w:hAnsi="Times New Roman"/>
          <w:sz w:val="24"/>
          <w:szCs w:val="24"/>
          <w:lang w:val="de-DE"/>
        </w:rPr>
      </w:pPr>
    </w:p>
    <w:p w14:paraId="14CCCCBD" w14:textId="77777777" w:rsidR="009926F6" w:rsidRPr="00D344BE" w:rsidRDefault="008A7431" w:rsidP="00865B65">
      <w:pPr>
        <w:spacing w:after="0" w:line="240" w:lineRule="auto"/>
        <w:contextualSpacing/>
        <w:mirrorIndents/>
        <w:rPr>
          <w:rFonts w:ascii="Times New Roman" w:hAnsi="Times New Roman"/>
          <w:b/>
          <w:sz w:val="24"/>
          <w:szCs w:val="24"/>
          <w:lang w:val="de-DE"/>
        </w:rPr>
      </w:pPr>
      <w:r w:rsidRPr="00D344BE">
        <w:rPr>
          <w:rFonts w:ascii="Times New Roman" w:hAnsi="Times New Roman"/>
          <w:b/>
          <w:sz w:val="24"/>
          <w:szCs w:val="24"/>
          <w:lang w:val="de-DE"/>
        </w:rPr>
        <w:t>Gebet</w:t>
      </w:r>
    </w:p>
    <w:p w14:paraId="0FD71A7F" w14:textId="77777777" w:rsidR="004D42EC" w:rsidRPr="00D344BE" w:rsidRDefault="004D42E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Gott, du erhältst uns.</w:t>
      </w:r>
    </w:p>
    <w:p w14:paraId="4A203794" w14:textId="77777777" w:rsidR="004D42EC" w:rsidRPr="00D344BE" w:rsidRDefault="004D42E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Wir preisen dich,</w:t>
      </w:r>
    </w:p>
    <w:p w14:paraId="51010082" w14:textId="77777777" w:rsidR="004D42EC" w:rsidRPr="00D344BE" w:rsidRDefault="004D42EC"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denn</w:t>
      </w:r>
      <w:proofErr w:type="gramEnd"/>
      <w:r w:rsidRPr="00D344BE">
        <w:rPr>
          <w:rFonts w:ascii="Times New Roman" w:hAnsi="Times New Roman"/>
          <w:sz w:val="24"/>
          <w:szCs w:val="24"/>
          <w:lang w:val="de-DE"/>
        </w:rPr>
        <w:t xml:space="preserve"> du bist freundlich und gütig,</w:t>
      </w:r>
    </w:p>
    <w:p w14:paraId="2E7D499A" w14:textId="77777777" w:rsidR="004D42EC" w:rsidRPr="00D344BE" w:rsidRDefault="004D42EC"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du</w:t>
      </w:r>
      <w:proofErr w:type="gramEnd"/>
      <w:r w:rsidRPr="00D344BE">
        <w:rPr>
          <w:rFonts w:ascii="Times New Roman" w:hAnsi="Times New Roman"/>
          <w:sz w:val="24"/>
          <w:szCs w:val="24"/>
          <w:lang w:val="de-DE"/>
        </w:rPr>
        <w:t xml:space="preserve"> trägst uns in Zeiten der Prüfung</w:t>
      </w:r>
    </w:p>
    <w:p w14:paraId="177D72A3" w14:textId="77777777" w:rsidR="004D42EC" w:rsidRPr="00D344BE" w:rsidRDefault="004D42EC" w:rsidP="00865B65">
      <w:pPr>
        <w:spacing w:after="0" w:line="240" w:lineRule="auto"/>
        <w:contextualSpacing/>
        <w:mirrorIndents/>
        <w:rPr>
          <w:rFonts w:ascii="Times New Roman" w:hAnsi="Times New Roman"/>
          <w:sz w:val="24"/>
          <w:szCs w:val="24"/>
          <w:lang w:val="de-DE"/>
        </w:rPr>
      </w:pPr>
      <w:proofErr w:type="gramStart"/>
      <w:r w:rsidRPr="00D344BE">
        <w:rPr>
          <w:rFonts w:ascii="Times New Roman" w:hAnsi="Times New Roman"/>
          <w:sz w:val="24"/>
          <w:szCs w:val="24"/>
          <w:lang w:val="de-DE"/>
        </w:rPr>
        <w:t>und</w:t>
      </w:r>
      <w:proofErr w:type="gramEnd"/>
      <w:r w:rsidRPr="00D344BE">
        <w:rPr>
          <w:rFonts w:ascii="Times New Roman" w:hAnsi="Times New Roman"/>
          <w:sz w:val="24"/>
          <w:szCs w:val="24"/>
          <w:lang w:val="de-DE"/>
        </w:rPr>
        <w:t xml:space="preserve"> zeigst uns Dein Licht in der Dunkelheit.</w:t>
      </w:r>
    </w:p>
    <w:p w14:paraId="42A39AF3" w14:textId="77777777" w:rsidR="004D42EC" w:rsidRPr="00D344BE" w:rsidRDefault="004D42E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Verwandle unser Leben, damit wir anderen zum Segen werden.</w:t>
      </w:r>
    </w:p>
    <w:p w14:paraId="197C3DE9" w14:textId="77777777" w:rsidR="004D42EC" w:rsidRPr="00D344BE" w:rsidRDefault="004D42E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Hilf uns, Einheit in Vielfalt zu leben</w:t>
      </w:r>
    </w:p>
    <w:p w14:paraId="4E5FE11F" w14:textId="77777777" w:rsidR="004D42EC" w:rsidRPr="00D344BE" w:rsidRDefault="004D42E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als ein Zeugnis deiner Gemeinschaft:</w:t>
      </w:r>
    </w:p>
    <w:p w14:paraId="4F4C350F" w14:textId="77777777" w:rsidR="004D42EC" w:rsidRPr="00D344BE" w:rsidRDefault="004D42E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Vater, Sohn und Heiliger Geist,</w:t>
      </w:r>
    </w:p>
    <w:p w14:paraId="399C4F46" w14:textId="77777777" w:rsidR="004D42EC" w:rsidRPr="00D344BE" w:rsidRDefault="004D42EC" w:rsidP="00865B65">
      <w:pPr>
        <w:spacing w:after="0" w:line="240" w:lineRule="auto"/>
        <w:contextualSpacing/>
        <w:mirrorIndents/>
        <w:rPr>
          <w:rFonts w:ascii="Times New Roman" w:hAnsi="Times New Roman"/>
          <w:sz w:val="24"/>
          <w:szCs w:val="24"/>
          <w:lang w:val="de-DE"/>
        </w:rPr>
      </w:pPr>
      <w:r w:rsidRPr="00D344BE">
        <w:rPr>
          <w:rFonts w:ascii="Times New Roman" w:hAnsi="Times New Roman"/>
          <w:sz w:val="24"/>
          <w:szCs w:val="24"/>
          <w:lang w:val="de-DE"/>
        </w:rPr>
        <w:t xml:space="preserve">ein Gott, jetzt und in Ewigkeit. </w:t>
      </w:r>
    </w:p>
    <w:p w14:paraId="3C9A0D91" w14:textId="77777777" w:rsidR="004D42EC" w:rsidRPr="00D344BE" w:rsidRDefault="004D42EC" w:rsidP="00865B65">
      <w:pPr>
        <w:spacing w:after="0" w:line="240" w:lineRule="auto"/>
        <w:contextualSpacing/>
        <w:mirrorIndents/>
        <w:rPr>
          <w:rFonts w:ascii="Times New Roman" w:hAnsi="Times New Roman"/>
          <w:sz w:val="24"/>
          <w:lang w:val="de-DE"/>
        </w:rPr>
      </w:pPr>
      <w:r w:rsidRPr="00D344BE">
        <w:rPr>
          <w:rFonts w:ascii="Times New Roman" w:hAnsi="Times New Roman"/>
          <w:sz w:val="24"/>
          <w:szCs w:val="24"/>
          <w:lang w:val="de-DE"/>
        </w:rPr>
        <w:t>Amen.</w:t>
      </w:r>
    </w:p>
    <w:p w14:paraId="7D07450B" w14:textId="77777777" w:rsidR="00667202" w:rsidRPr="00D344BE" w:rsidRDefault="00667202" w:rsidP="00865B65">
      <w:pPr>
        <w:spacing w:after="0" w:line="240" w:lineRule="auto"/>
        <w:contextualSpacing/>
        <w:mirrorIndents/>
        <w:rPr>
          <w:rFonts w:ascii="Times New Roman" w:hAnsi="Times New Roman"/>
          <w:sz w:val="24"/>
          <w:lang w:val="de-DE"/>
        </w:rPr>
      </w:pPr>
    </w:p>
    <w:sectPr w:rsidR="00667202" w:rsidRPr="00D344BE" w:rsidSect="0066147A">
      <w:footerReference w:type="default" r:id="rId8"/>
      <w:pgSz w:w="11907" w:h="16839" w:code="9"/>
      <w:pgMar w:top="1134" w:right="1418" w:bottom="964" w:left="1418" w:header="720" w:footer="56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CADCF9" w16cid:durableId="1F1D1A3C"/>
  <w16cid:commentId w16cid:paraId="6697C10D" w16cid:durableId="1F1D1A3D"/>
  <w16cid:commentId w16cid:paraId="2FC6F62F" w16cid:durableId="1F1D1A3E"/>
  <w16cid:commentId w16cid:paraId="20D2EEBA" w16cid:durableId="1F1D1AD2"/>
  <w16cid:commentId w16cid:paraId="6262C18A" w16cid:durableId="1F1D1A3F"/>
  <w16cid:commentId w16cid:paraId="01A7BA1B" w16cid:durableId="1F1D1A40"/>
  <w16cid:commentId w16cid:paraId="1A9B51A9" w16cid:durableId="1F1D1A41"/>
  <w16cid:commentId w16cid:paraId="0F04EA9E" w16cid:durableId="1F1D1A42"/>
  <w16cid:commentId w16cid:paraId="29927277" w16cid:durableId="1F1D1A43"/>
  <w16cid:commentId w16cid:paraId="57D18ED0" w16cid:durableId="1F1D1CA1"/>
  <w16cid:commentId w16cid:paraId="4919AC4E" w16cid:durableId="1F1D1A44"/>
  <w16cid:commentId w16cid:paraId="78F41083" w16cid:durableId="1F1D1A45"/>
  <w16cid:commentId w16cid:paraId="199D0378" w16cid:durableId="1F1D1A46"/>
  <w16cid:commentId w16cid:paraId="7B35043F" w16cid:durableId="1F1D1D1C"/>
  <w16cid:commentId w16cid:paraId="3284C9C1" w16cid:durableId="1F1D1A47"/>
  <w16cid:commentId w16cid:paraId="79F034D2" w16cid:durableId="1F1D1DBD"/>
  <w16cid:commentId w16cid:paraId="1F717ED4" w16cid:durableId="1F1D1A48"/>
  <w16cid:commentId w16cid:paraId="4E10BE49" w16cid:durableId="1F1D1A49"/>
  <w16cid:commentId w16cid:paraId="3836EC15" w16cid:durableId="1F1D1E2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A6A7B" w14:textId="77777777" w:rsidR="009C15E1" w:rsidRDefault="009C15E1" w:rsidP="004926CA">
      <w:pPr>
        <w:spacing w:after="0" w:line="240" w:lineRule="auto"/>
      </w:pPr>
      <w:r>
        <w:separator/>
      </w:r>
    </w:p>
  </w:endnote>
  <w:endnote w:type="continuationSeparator" w:id="0">
    <w:p w14:paraId="08E0C5B6" w14:textId="77777777" w:rsidR="009C15E1" w:rsidRDefault="009C15E1" w:rsidP="00492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60AC4" w14:textId="3DC69A47" w:rsidR="008742B5" w:rsidRPr="0066147A" w:rsidRDefault="0066147A" w:rsidP="0066147A">
    <w:pPr>
      <w:pStyle w:val="Fuzeile"/>
      <w:tabs>
        <w:tab w:val="clear" w:pos="4513"/>
        <w:tab w:val="clear" w:pos="9026"/>
        <w:tab w:val="right" w:pos="9639"/>
      </w:tabs>
      <w:spacing w:before="120"/>
      <w:rPr>
        <w:rFonts w:ascii="Times New Roman" w:hAnsi="Times New Roman"/>
        <w:sz w:val="16"/>
        <w:szCs w:val="16"/>
        <w:lang w:val="de-DE"/>
      </w:rPr>
    </w:pPr>
    <w:r>
      <w:rPr>
        <w:rFonts w:ascii="Times New Roman" w:hAnsi="Times New Roman"/>
        <w:sz w:val="16"/>
        <w:szCs w:val="16"/>
        <w:lang w:val="de-DE"/>
      </w:rPr>
      <w:t>Biblische Mediationen und Gebet</w:t>
    </w:r>
    <w:r w:rsidRPr="008E20C5">
      <w:rPr>
        <w:rFonts w:ascii="Times New Roman" w:hAnsi="Times New Roman"/>
        <w:sz w:val="16"/>
        <w:szCs w:val="16"/>
        <w:lang w:val="de-DE"/>
      </w:rPr>
      <w:t xml:space="preserve"> zur Gebetswoche für die Einheit der Christen 2019</w:t>
    </w:r>
    <w:r w:rsidRPr="008E20C5">
      <w:rPr>
        <w:rFonts w:ascii="Times New Roman" w:hAnsi="Times New Roman"/>
        <w:sz w:val="16"/>
        <w:szCs w:val="16"/>
        <w:lang w:val="de-DE"/>
      </w:rPr>
      <w:br/>
    </w:r>
    <w:hyperlink r:id="rId1" w:history="1">
      <w:r w:rsidRPr="008E20C5">
        <w:rPr>
          <w:rStyle w:val="Hyperlink"/>
          <w:rFonts w:ascii="Times New Roman" w:hAnsi="Times New Roman"/>
          <w:color w:val="auto"/>
          <w:sz w:val="16"/>
          <w:szCs w:val="16"/>
          <w:u w:val="none"/>
          <w:lang w:val="de-DE"/>
        </w:rPr>
        <w:t>https://www.oekumene-ack.de/themen/geistliche-oekumene/gebetswoche/2019</w:t>
      </w:r>
    </w:hyperlink>
    <w:r w:rsidRPr="008E20C5">
      <w:rPr>
        <w:rFonts w:ascii="Times New Roman" w:hAnsi="Times New Roman"/>
        <w:sz w:val="16"/>
        <w:szCs w:val="16"/>
        <w:lang w:val="de-DE"/>
      </w:rPr>
      <w:tab/>
    </w:r>
    <w:r w:rsidRPr="008E20C5">
      <w:rPr>
        <w:rFonts w:ascii="Times New Roman" w:hAnsi="Times New Roman"/>
        <w:sz w:val="16"/>
        <w:szCs w:val="16"/>
        <w:lang w:val="de-DE"/>
      </w:rPr>
      <w:fldChar w:fldCharType="begin"/>
    </w:r>
    <w:r w:rsidRPr="008E20C5">
      <w:rPr>
        <w:rFonts w:ascii="Times New Roman" w:hAnsi="Times New Roman"/>
        <w:sz w:val="16"/>
        <w:szCs w:val="16"/>
        <w:lang w:val="de-DE"/>
      </w:rPr>
      <w:instrText>PAGE   \* MERGEFORMAT</w:instrText>
    </w:r>
    <w:r w:rsidRPr="008E20C5">
      <w:rPr>
        <w:rFonts w:ascii="Times New Roman" w:hAnsi="Times New Roman"/>
        <w:sz w:val="16"/>
        <w:szCs w:val="16"/>
        <w:lang w:val="de-DE"/>
      </w:rPr>
      <w:fldChar w:fldCharType="separate"/>
    </w:r>
    <w:r w:rsidR="00141657">
      <w:rPr>
        <w:rFonts w:ascii="Times New Roman" w:hAnsi="Times New Roman"/>
        <w:noProof/>
        <w:sz w:val="16"/>
        <w:szCs w:val="16"/>
        <w:lang w:val="de-DE"/>
      </w:rPr>
      <w:t>8</w:t>
    </w:r>
    <w:r w:rsidRPr="008E20C5">
      <w:rPr>
        <w:rFonts w:ascii="Times New Roman" w:hAnsi="Times New Roman"/>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853A0" w14:textId="77777777" w:rsidR="009C15E1" w:rsidRDefault="009C15E1" w:rsidP="004926CA">
      <w:pPr>
        <w:spacing w:after="0" w:line="240" w:lineRule="auto"/>
      </w:pPr>
      <w:r>
        <w:separator/>
      </w:r>
    </w:p>
  </w:footnote>
  <w:footnote w:type="continuationSeparator" w:id="0">
    <w:p w14:paraId="384ED902" w14:textId="77777777" w:rsidR="009C15E1" w:rsidRDefault="009C15E1" w:rsidP="004926CA">
      <w:pPr>
        <w:spacing w:after="0" w:line="240" w:lineRule="auto"/>
      </w:pPr>
      <w:r>
        <w:continuationSeparator/>
      </w:r>
    </w:p>
  </w:footnote>
  <w:footnote w:id="1">
    <w:p w14:paraId="1AA91041" w14:textId="442250E9" w:rsidR="00114628" w:rsidRPr="00067D6B" w:rsidRDefault="00114628" w:rsidP="00114628">
      <w:pPr>
        <w:pStyle w:val="Funotentext"/>
        <w:rPr>
          <w:rFonts w:ascii="Times New Roman" w:hAnsi="Times New Roman"/>
          <w:lang w:val="de-DE"/>
        </w:rPr>
      </w:pPr>
      <w:r w:rsidRPr="009926F6">
        <w:rPr>
          <w:rStyle w:val="Funotenzeichen"/>
          <w:rFonts w:ascii="Times New Roman" w:hAnsi="Times New Roman"/>
        </w:rPr>
        <w:footnoteRef/>
      </w:r>
      <w:r w:rsidRPr="00067D6B">
        <w:rPr>
          <w:rFonts w:ascii="Times New Roman" w:hAnsi="Times New Roman"/>
          <w:lang w:val="de-DE"/>
        </w:rPr>
        <w:t xml:space="preserve"> Vgl. </w:t>
      </w:r>
      <w:r>
        <w:rPr>
          <w:rFonts w:ascii="Times New Roman" w:hAnsi="Times New Roman"/>
          <w:lang w:val="de-DE"/>
        </w:rPr>
        <w:t>„</w:t>
      </w:r>
      <w:r w:rsidRPr="00067D6B">
        <w:rPr>
          <w:rFonts w:ascii="Times New Roman" w:hAnsi="Times New Roman"/>
          <w:lang w:val="de-DE"/>
        </w:rPr>
        <w:t>Die ökumenische Situation in Indonesien</w:t>
      </w:r>
      <w:r>
        <w:rPr>
          <w:rFonts w:ascii="Times New Roman" w:hAnsi="Times New Roman"/>
          <w:lang w:val="de-DE"/>
        </w:rPr>
        <w:t>“</w:t>
      </w:r>
      <w:r w:rsidR="0035304E">
        <w:rPr>
          <w:rFonts w:ascii="Times New Roman" w:hAnsi="Times New Roman"/>
          <w:lang w:val="de-DE"/>
        </w:rPr>
        <w:t xml:space="preserve"> (zu finden unter: www.gebetswoche.de)</w:t>
      </w:r>
      <w:r>
        <w:rPr>
          <w:rFonts w:ascii="Times New Roman" w:hAnsi="Times New Roman"/>
          <w:lang w:val="de-DE"/>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035F6"/>
    <w:multiLevelType w:val="hybridMultilevel"/>
    <w:tmpl w:val="5038D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896019"/>
    <w:multiLevelType w:val="hybridMultilevel"/>
    <w:tmpl w:val="E352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7C"/>
    <w:rsid w:val="00000DB6"/>
    <w:rsid w:val="00004456"/>
    <w:rsid w:val="00006972"/>
    <w:rsid w:val="00010B4F"/>
    <w:rsid w:val="00013F49"/>
    <w:rsid w:val="00023401"/>
    <w:rsid w:val="00035800"/>
    <w:rsid w:val="00036F13"/>
    <w:rsid w:val="00037389"/>
    <w:rsid w:val="0004165E"/>
    <w:rsid w:val="00045633"/>
    <w:rsid w:val="00052D0C"/>
    <w:rsid w:val="00056A74"/>
    <w:rsid w:val="000602EC"/>
    <w:rsid w:val="00065546"/>
    <w:rsid w:val="000679FF"/>
    <w:rsid w:val="00067D6B"/>
    <w:rsid w:val="00071D1E"/>
    <w:rsid w:val="00074307"/>
    <w:rsid w:val="00080E7E"/>
    <w:rsid w:val="0008129F"/>
    <w:rsid w:val="000A289A"/>
    <w:rsid w:val="000A2F34"/>
    <w:rsid w:val="000A4B45"/>
    <w:rsid w:val="000A6560"/>
    <w:rsid w:val="000B27C5"/>
    <w:rsid w:val="000B4BE1"/>
    <w:rsid w:val="000B5403"/>
    <w:rsid w:val="000B5A98"/>
    <w:rsid w:val="000B6DBD"/>
    <w:rsid w:val="000C1BC4"/>
    <w:rsid w:val="000C425B"/>
    <w:rsid w:val="000C444B"/>
    <w:rsid w:val="000C585B"/>
    <w:rsid w:val="000C7526"/>
    <w:rsid w:val="000D41A4"/>
    <w:rsid w:val="000D4BCC"/>
    <w:rsid w:val="000D5EB0"/>
    <w:rsid w:val="000E1317"/>
    <w:rsid w:val="000E20AC"/>
    <w:rsid w:val="000E2648"/>
    <w:rsid w:val="000E2816"/>
    <w:rsid w:val="000E2BD8"/>
    <w:rsid w:val="000E3512"/>
    <w:rsid w:val="000E5E0C"/>
    <w:rsid w:val="000F3A36"/>
    <w:rsid w:val="000F4D88"/>
    <w:rsid w:val="000F59A5"/>
    <w:rsid w:val="0010279B"/>
    <w:rsid w:val="00104FDE"/>
    <w:rsid w:val="0010642E"/>
    <w:rsid w:val="001064BE"/>
    <w:rsid w:val="00110815"/>
    <w:rsid w:val="0011331B"/>
    <w:rsid w:val="00114628"/>
    <w:rsid w:val="00120314"/>
    <w:rsid w:val="001243C5"/>
    <w:rsid w:val="00137CA6"/>
    <w:rsid w:val="00141657"/>
    <w:rsid w:val="001443AF"/>
    <w:rsid w:val="00144804"/>
    <w:rsid w:val="001463CB"/>
    <w:rsid w:val="00153D1D"/>
    <w:rsid w:val="00154FC9"/>
    <w:rsid w:val="00160852"/>
    <w:rsid w:val="00165430"/>
    <w:rsid w:val="001705E9"/>
    <w:rsid w:val="00173622"/>
    <w:rsid w:val="00180B3C"/>
    <w:rsid w:val="0018112F"/>
    <w:rsid w:val="00181C5B"/>
    <w:rsid w:val="00186083"/>
    <w:rsid w:val="00191E33"/>
    <w:rsid w:val="00192909"/>
    <w:rsid w:val="001944AB"/>
    <w:rsid w:val="001A0040"/>
    <w:rsid w:val="001A1B73"/>
    <w:rsid w:val="001B2B58"/>
    <w:rsid w:val="001B5F8D"/>
    <w:rsid w:val="001C02E0"/>
    <w:rsid w:val="001C0DE8"/>
    <w:rsid w:val="001C1586"/>
    <w:rsid w:val="001C2157"/>
    <w:rsid w:val="001C2B76"/>
    <w:rsid w:val="001C446E"/>
    <w:rsid w:val="001C5134"/>
    <w:rsid w:val="001C5AC9"/>
    <w:rsid w:val="001C6EA1"/>
    <w:rsid w:val="001D0AB3"/>
    <w:rsid w:val="001E33C7"/>
    <w:rsid w:val="001E7FF9"/>
    <w:rsid w:val="001F0534"/>
    <w:rsid w:val="001F2032"/>
    <w:rsid w:val="001F44DB"/>
    <w:rsid w:val="001F6DF7"/>
    <w:rsid w:val="00206572"/>
    <w:rsid w:val="00212638"/>
    <w:rsid w:val="00212B77"/>
    <w:rsid w:val="00212EE7"/>
    <w:rsid w:val="00220071"/>
    <w:rsid w:val="002220D7"/>
    <w:rsid w:val="00222C07"/>
    <w:rsid w:val="00223C51"/>
    <w:rsid w:val="002248D2"/>
    <w:rsid w:val="00226C38"/>
    <w:rsid w:val="00232CAE"/>
    <w:rsid w:val="00234C41"/>
    <w:rsid w:val="00235282"/>
    <w:rsid w:val="00241544"/>
    <w:rsid w:val="00246DE9"/>
    <w:rsid w:val="00250447"/>
    <w:rsid w:val="00252E04"/>
    <w:rsid w:val="002538CF"/>
    <w:rsid w:val="00255B41"/>
    <w:rsid w:val="00257E9B"/>
    <w:rsid w:val="00261DD3"/>
    <w:rsid w:val="00262A82"/>
    <w:rsid w:val="0026389C"/>
    <w:rsid w:val="00263985"/>
    <w:rsid w:val="002664A0"/>
    <w:rsid w:val="002665F5"/>
    <w:rsid w:val="0026734D"/>
    <w:rsid w:val="0026746E"/>
    <w:rsid w:val="0027007E"/>
    <w:rsid w:val="002700D7"/>
    <w:rsid w:val="002704EB"/>
    <w:rsid w:val="00271C32"/>
    <w:rsid w:val="002753E8"/>
    <w:rsid w:val="00283EF9"/>
    <w:rsid w:val="00286281"/>
    <w:rsid w:val="002877C4"/>
    <w:rsid w:val="00287A2B"/>
    <w:rsid w:val="002921D1"/>
    <w:rsid w:val="00293339"/>
    <w:rsid w:val="00294785"/>
    <w:rsid w:val="00296739"/>
    <w:rsid w:val="002A04B0"/>
    <w:rsid w:val="002A7BFC"/>
    <w:rsid w:val="002B25D1"/>
    <w:rsid w:val="002B4937"/>
    <w:rsid w:val="002C309A"/>
    <w:rsid w:val="002D0168"/>
    <w:rsid w:val="002D3F67"/>
    <w:rsid w:val="002D5628"/>
    <w:rsid w:val="002E0F25"/>
    <w:rsid w:val="002E25F2"/>
    <w:rsid w:val="002E49A6"/>
    <w:rsid w:val="002E4BA6"/>
    <w:rsid w:val="002E5F78"/>
    <w:rsid w:val="002F0B39"/>
    <w:rsid w:val="002F4D02"/>
    <w:rsid w:val="002F7D25"/>
    <w:rsid w:val="00306AAA"/>
    <w:rsid w:val="003078DA"/>
    <w:rsid w:val="00310A48"/>
    <w:rsid w:val="00312A12"/>
    <w:rsid w:val="003147F3"/>
    <w:rsid w:val="00314F74"/>
    <w:rsid w:val="0031677E"/>
    <w:rsid w:val="0032089C"/>
    <w:rsid w:val="00326DB2"/>
    <w:rsid w:val="00330EC8"/>
    <w:rsid w:val="00331F73"/>
    <w:rsid w:val="003349CA"/>
    <w:rsid w:val="00340B53"/>
    <w:rsid w:val="00340F1B"/>
    <w:rsid w:val="00344711"/>
    <w:rsid w:val="00350329"/>
    <w:rsid w:val="0035304E"/>
    <w:rsid w:val="00356458"/>
    <w:rsid w:val="00360E25"/>
    <w:rsid w:val="00361D91"/>
    <w:rsid w:val="00363BB3"/>
    <w:rsid w:val="00364C4B"/>
    <w:rsid w:val="00365A79"/>
    <w:rsid w:val="003705EC"/>
    <w:rsid w:val="00370D08"/>
    <w:rsid w:val="0037143E"/>
    <w:rsid w:val="00372B27"/>
    <w:rsid w:val="003810B1"/>
    <w:rsid w:val="0038513D"/>
    <w:rsid w:val="003878AB"/>
    <w:rsid w:val="00391336"/>
    <w:rsid w:val="00391EAB"/>
    <w:rsid w:val="003930CF"/>
    <w:rsid w:val="0039453B"/>
    <w:rsid w:val="003A3EC2"/>
    <w:rsid w:val="003A40F7"/>
    <w:rsid w:val="003B0A42"/>
    <w:rsid w:val="003B19BE"/>
    <w:rsid w:val="003B64A7"/>
    <w:rsid w:val="003B7635"/>
    <w:rsid w:val="003C1C33"/>
    <w:rsid w:val="003C78BE"/>
    <w:rsid w:val="003D3AB0"/>
    <w:rsid w:val="003D58AA"/>
    <w:rsid w:val="003E1B72"/>
    <w:rsid w:val="003E5A0E"/>
    <w:rsid w:val="003E5DD8"/>
    <w:rsid w:val="003E71A3"/>
    <w:rsid w:val="003F0504"/>
    <w:rsid w:val="003F1271"/>
    <w:rsid w:val="003F2172"/>
    <w:rsid w:val="003F3777"/>
    <w:rsid w:val="003F5BDD"/>
    <w:rsid w:val="00404888"/>
    <w:rsid w:val="00406803"/>
    <w:rsid w:val="004074FD"/>
    <w:rsid w:val="00412E0B"/>
    <w:rsid w:val="00413281"/>
    <w:rsid w:val="0041386B"/>
    <w:rsid w:val="004143C0"/>
    <w:rsid w:val="00420DA6"/>
    <w:rsid w:val="00421790"/>
    <w:rsid w:val="00425CF9"/>
    <w:rsid w:val="00434A16"/>
    <w:rsid w:val="00434BDD"/>
    <w:rsid w:val="004369A8"/>
    <w:rsid w:val="00443ACE"/>
    <w:rsid w:val="00444122"/>
    <w:rsid w:val="00445348"/>
    <w:rsid w:val="004478DB"/>
    <w:rsid w:val="00453B64"/>
    <w:rsid w:val="004573DA"/>
    <w:rsid w:val="0046098C"/>
    <w:rsid w:val="004754A5"/>
    <w:rsid w:val="004756ED"/>
    <w:rsid w:val="0048187F"/>
    <w:rsid w:val="004823D3"/>
    <w:rsid w:val="00483DA6"/>
    <w:rsid w:val="00484AA9"/>
    <w:rsid w:val="004855F6"/>
    <w:rsid w:val="00485873"/>
    <w:rsid w:val="004868F1"/>
    <w:rsid w:val="00486F58"/>
    <w:rsid w:val="00491649"/>
    <w:rsid w:val="00491A84"/>
    <w:rsid w:val="004926CA"/>
    <w:rsid w:val="00492965"/>
    <w:rsid w:val="004935D0"/>
    <w:rsid w:val="00493684"/>
    <w:rsid w:val="004A6BEE"/>
    <w:rsid w:val="004A7ED6"/>
    <w:rsid w:val="004B31B4"/>
    <w:rsid w:val="004B69C0"/>
    <w:rsid w:val="004C2D36"/>
    <w:rsid w:val="004D0CE9"/>
    <w:rsid w:val="004D0D54"/>
    <w:rsid w:val="004D39D9"/>
    <w:rsid w:val="004D42EC"/>
    <w:rsid w:val="004D52B7"/>
    <w:rsid w:val="004D5505"/>
    <w:rsid w:val="004E41D2"/>
    <w:rsid w:val="004E4BD3"/>
    <w:rsid w:val="004F03B0"/>
    <w:rsid w:val="004F155C"/>
    <w:rsid w:val="004F2510"/>
    <w:rsid w:val="004F2577"/>
    <w:rsid w:val="004F6BB1"/>
    <w:rsid w:val="00502406"/>
    <w:rsid w:val="00503CB3"/>
    <w:rsid w:val="00504410"/>
    <w:rsid w:val="00512F55"/>
    <w:rsid w:val="005147D0"/>
    <w:rsid w:val="0051722A"/>
    <w:rsid w:val="00517734"/>
    <w:rsid w:val="00517938"/>
    <w:rsid w:val="00520DBC"/>
    <w:rsid w:val="005220FE"/>
    <w:rsid w:val="00526602"/>
    <w:rsid w:val="005279F3"/>
    <w:rsid w:val="005346FC"/>
    <w:rsid w:val="0053476B"/>
    <w:rsid w:val="0054470C"/>
    <w:rsid w:val="0054483B"/>
    <w:rsid w:val="005458C5"/>
    <w:rsid w:val="00547CB2"/>
    <w:rsid w:val="00551FC3"/>
    <w:rsid w:val="00553112"/>
    <w:rsid w:val="00554184"/>
    <w:rsid w:val="005553BD"/>
    <w:rsid w:val="005560EE"/>
    <w:rsid w:val="005567E7"/>
    <w:rsid w:val="005602FB"/>
    <w:rsid w:val="00561008"/>
    <w:rsid w:val="0056437F"/>
    <w:rsid w:val="0057536D"/>
    <w:rsid w:val="00577991"/>
    <w:rsid w:val="00580913"/>
    <w:rsid w:val="005810B2"/>
    <w:rsid w:val="00582557"/>
    <w:rsid w:val="00583055"/>
    <w:rsid w:val="00594499"/>
    <w:rsid w:val="00594BB7"/>
    <w:rsid w:val="00594CCF"/>
    <w:rsid w:val="005A1DE3"/>
    <w:rsid w:val="005A2AB3"/>
    <w:rsid w:val="005B1F9C"/>
    <w:rsid w:val="005B234B"/>
    <w:rsid w:val="005C292E"/>
    <w:rsid w:val="005C60AE"/>
    <w:rsid w:val="005D1874"/>
    <w:rsid w:val="005D2597"/>
    <w:rsid w:val="005D611B"/>
    <w:rsid w:val="005E1922"/>
    <w:rsid w:val="005F348E"/>
    <w:rsid w:val="005F4212"/>
    <w:rsid w:val="005F56BC"/>
    <w:rsid w:val="005F6EE4"/>
    <w:rsid w:val="005F7260"/>
    <w:rsid w:val="00602397"/>
    <w:rsid w:val="00602516"/>
    <w:rsid w:val="00604F34"/>
    <w:rsid w:val="006173A6"/>
    <w:rsid w:val="006173E2"/>
    <w:rsid w:val="00620D14"/>
    <w:rsid w:val="0062173A"/>
    <w:rsid w:val="00622556"/>
    <w:rsid w:val="00622934"/>
    <w:rsid w:val="00623805"/>
    <w:rsid w:val="00623A99"/>
    <w:rsid w:val="00624E54"/>
    <w:rsid w:val="0062653A"/>
    <w:rsid w:val="00627BE7"/>
    <w:rsid w:val="00630FAA"/>
    <w:rsid w:val="0063270A"/>
    <w:rsid w:val="00633AC8"/>
    <w:rsid w:val="006350E4"/>
    <w:rsid w:val="00641C2B"/>
    <w:rsid w:val="0064573A"/>
    <w:rsid w:val="006461C5"/>
    <w:rsid w:val="006471FC"/>
    <w:rsid w:val="00647AC6"/>
    <w:rsid w:val="00650C0D"/>
    <w:rsid w:val="00653F8B"/>
    <w:rsid w:val="0065750C"/>
    <w:rsid w:val="00657F1D"/>
    <w:rsid w:val="0066147A"/>
    <w:rsid w:val="00662852"/>
    <w:rsid w:val="00665221"/>
    <w:rsid w:val="00665824"/>
    <w:rsid w:val="00667202"/>
    <w:rsid w:val="0067056F"/>
    <w:rsid w:val="006723A9"/>
    <w:rsid w:val="006747E2"/>
    <w:rsid w:val="00677B42"/>
    <w:rsid w:val="00685C38"/>
    <w:rsid w:val="00686535"/>
    <w:rsid w:val="0069306C"/>
    <w:rsid w:val="006A341E"/>
    <w:rsid w:val="006A4E8D"/>
    <w:rsid w:val="006B1E34"/>
    <w:rsid w:val="006B2C18"/>
    <w:rsid w:val="006B5614"/>
    <w:rsid w:val="006B6C4C"/>
    <w:rsid w:val="006B72B4"/>
    <w:rsid w:val="006C51EE"/>
    <w:rsid w:val="006C5ECB"/>
    <w:rsid w:val="006D757D"/>
    <w:rsid w:val="006E60B4"/>
    <w:rsid w:val="006E6A84"/>
    <w:rsid w:val="006F2436"/>
    <w:rsid w:val="006F58DC"/>
    <w:rsid w:val="006F5B69"/>
    <w:rsid w:val="006F5DDC"/>
    <w:rsid w:val="0070398B"/>
    <w:rsid w:val="00704F0B"/>
    <w:rsid w:val="007055E1"/>
    <w:rsid w:val="00705666"/>
    <w:rsid w:val="00711EF8"/>
    <w:rsid w:val="00714103"/>
    <w:rsid w:val="00716FD7"/>
    <w:rsid w:val="00720F32"/>
    <w:rsid w:val="00721469"/>
    <w:rsid w:val="00724569"/>
    <w:rsid w:val="0072526D"/>
    <w:rsid w:val="00726732"/>
    <w:rsid w:val="007322C3"/>
    <w:rsid w:val="00734C36"/>
    <w:rsid w:val="00736BB7"/>
    <w:rsid w:val="00736F44"/>
    <w:rsid w:val="0074269F"/>
    <w:rsid w:val="00745790"/>
    <w:rsid w:val="0075234D"/>
    <w:rsid w:val="007526BB"/>
    <w:rsid w:val="00755053"/>
    <w:rsid w:val="0076194A"/>
    <w:rsid w:val="00762CAA"/>
    <w:rsid w:val="00762E8C"/>
    <w:rsid w:val="00763A1A"/>
    <w:rsid w:val="0076460B"/>
    <w:rsid w:val="00772A97"/>
    <w:rsid w:val="00774596"/>
    <w:rsid w:val="007767D0"/>
    <w:rsid w:val="00782DEC"/>
    <w:rsid w:val="007845BB"/>
    <w:rsid w:val="00785B63"/>
    <w:rsid w:val="00787A5E"/>
    <w:rsid w:val="0079510D"/>
    <w:rsid w:val="007959D1"/>
    <w:rsid w:val="007A0DC9"/>
    <w:rsid w:val="007A1704"/>
    <w:rsid w:val="007A5935"/>
    <w:rsid w:val="007B2D24"/>
    <w:rsid w:val="007B7183"/>
    <w:rsid w:val="007C02A0"/>
    <w:rsid w:val="007C4E19"/>
    <w:rsid w:val="007C7EC9"/>
    <w:rsid w:val="007D2849"/>
    <w:rsid w:val="007D2D95"/>
    <w:rsid w:val="007D5145"/>
    <w:rsid w:val="007E01A5"/>
    <w:rsid w:val="007E04B7"/>
    <w:rsid w:val="007E22B9"/>
    <w:rsid w:val="007E4CD8"/>
    <w:rsid w:val="007E5B7F"/>
    <w:rsid w:val="007F2784"/>
    <w:rsid w:val="007F4A07"/>
    <w:rsid w:val="00801A59"/>
    <w:rsid w:val="00801E4F"/>
    <w:rsid w:val="0080695B"/>
    <w:rsid w:val="00816BC2"/>
    <w:rsid w:val="008228CD"/>
    <w:rsid w:val="008251EB"/>
    <w:rsid w:val="00831872"/>
    <w:rsid w:val="008320D8"/>
    <w:rsid w:val="008339A1"/>
    <w:rsid w:val="00836147"/>
    <w:rsid w:val="00843EF5"/>
    <w:rsid w:val="00851A89"/>
    <w:rsid w:val="00852B47"/>
    <w:rsid w:val="00852D62"/>
    <w:rsid w:val="00854656"/>
    <w:rsid w:val="00855677"/>
    <w:rsid w:val="008578A0"/>
    <w:rsid w:val="0086574E"/>
    <w:rsid w:val="00865B65"/>
    <w:rsid w:val="0087114F"/>
    <w:rsid w:val="00871386"/>
    <w:rsid w:val="00872534"/>
    <w:rsid w:val="008742B5"/>
    <w:rsid w:val="00876398"/>
    <w:rsid w:val="0088121C"/>
    <w:rsid w:val="00891946"/>
    <w:rsid w:val="0089661F"/>
    <w:rsid w:val="008A0EC7"/>
    <w:rsid w:val="008A7431"/>
    <w:rsid w:val="008B2632"/>
    <w:rsid w:val="008D1B6E"/>
    <w:rsid w:val="008D662F"/>
    <w:rsid w:val="008E0530"/>
    <w:rsid w:val="008E1FD4"/>
    <w:rsid w:val="008E3060"/>
    <w:rsid w:val="008E43AC"/>
    <w:rsid w:val="008E44DC"/>
    <w:rsid w:val="008E6DD9"/>
    <w:rsid w:val="008F1920"/>
    <w:rsid w:val="008F2071"/>
    <w:rsid w:val="008F20F1"/>
    <w:rsid w:val="008F5D3B"/>
    <w:rsid w:val="008F658C"/>
    <w:rsid w:val="0090048C"/>
    <w:rsid w:val="00902286"/>
    <w:rsid w:val="00906EE0"/>
    <w:rsid w:val="00910014"/>
    <w:rsid w:val="009113FC"/>
    <w:rsid w:val="00913B65"/>
    <w:rsid w:val="009143A5"/>
    <w:rsid w:val="0091557A"/>
    <w:rsid w:val="00925A9A"/>
    <w:rsid w:val="009314A0"/>
    <w:rsid w:val="00931768"/>
    <w:rsid w:val="00931A69"/>
    <w:rsid w:val="00931B2B"/>
    <w:rsid w:val="009337EB"/>
    <w:rsid w:val="009337F0"/>
    <w:rsid w:val="00937510"/>
    <w:rsid w:val="00943B83"/>
    <w:rsid w:val="00947FA0"/>
    <w:rsid w:val="00954854"/>
    <w:rsid w:val="009615D1"/>
    <w:rsid w:val="00964777"/>
    <w:rsid w:val="0096651A"/>
    <w:rsid w:val="00972B59"/>
    <w:rsid w:val="009821EF"/>
    <w:rsid w:val="009831E6"/>
    <w:rsid w:val="009841CE"/>
    <w:rsid w:val="00984F77"/>
    <w:rsid w:val="00986C34"/>
    <w:rsid w:val="00987D46"/>
    <w:rsid w:val="009926F6"/>
    <w:rsid w:val="00995C7D"/>
    <w:rsid w:val="00996405"/>
    <w:rsid w:val="00996AC6"/>
    <w:rsid w:val="009A2E8A"/>
    <w:rsid w:val="009A682F"/>
    <w:rsid w:val="009A70DA"/>
    <w:rsid w:val="009B1735"/>
    <w:rsid w:val="009B2F72"/>
    <w:rsid w:val="009B4A56"/>
    <w:rsid w:val="009C15E1"/>
    <w:rsid w:val="009C21CD"/>
    <w:rsid w:val="009C6D0D"/>
    <w:rsid w:val="009C7013"/>
    <w:rsid w:val="009C711D"/>
    <w:rsid w:val="009C737A"/>
    <w:rsid w:val="009C7E70"/>
    <w:rsid w:val="009D1B19"/>
    <w:rsid w:val="009D51E2"/>
    <w:rsid w:val="009F050E"/>
    <w:rsid w:val="009F23D9"/>
    <w:rsid w:val="009F46A8"/>
    <w:rsid w:val="009F52E2"/>
    <w:rsid w:val="009F6400"/>
    <w:rsid w:val="00A01432"/>
    <w:rsid w:val="00A123D3"/>
    <w:rsid w:val="00A139D6"/>
    <w:rsid w:val="00A147A5"/>
    <w:rsid w:val="00A21457"/>
    <w:rsid w:val="00A220C2"/>
    <w:rsid w:val="00A26396"/>
    <w:rsid w:val="00A26D80"/>
    <w:rsid w:val="00A275C3"/>
    <w:rsid w:val="00A35613"/>
    <w:rsid w:val="00A37307"/>
    <w:rsid w:val="00A47C9D"/>
    <w:rsid w:val="00A52A16"/>
    <w:rsid w:val="00A55C15"/>
    <w:rsid w:val="00A55C45"/>
    <w:rsid w:val="00A564C0"/>
    <w:rsid w:val="00A63802"/>
    <w:rsid w:val="00A64EDE"/>
    <w:rsid w:val="00A660B7"/>
    <w:rsid w:val="00A67F4E"/>
    <w:rsid w:val="00A77A66"/>
    <w:rsid w:val="00A8120E"/>
    <w:rsid w:val="00A81FB5"/>
    <w:rsid w:val="00A8273A"/>
    <w:rsid w:val="00A8591B"/>
    <w:rsid w:val="00A9149A"/>
    <w:rsid w:val="00AA0BB1"/>
    <w:rsid w:val="00AA1993"/>
    <w:rsid w:val="00AA36A0"/>
    <w:rsid w:val="00AB0ED7"/>
    <w:rsid w:val="00AB27AE"/>
    <w:rsid w:val="00AB5332"/>
    <w:rsid w:val="00AB54FB"/>
    <w:rsid w:val="00AC25AD"/>
    <w:rsid w:val="00AC4475"/>
    <w:rsid w:val="00AC54A5"/>
    <w:rsid w:val="00AC56CA"/>
    <w:rsid w:val="00AC5F4F"/>
    <w:rsid w:val="00AD1395"/>
    <w:rsid w:val="00AD4FBD"/>
    <w:rsid w:val="00AD5023"/>
    <w:rsid w:val="00AD56D2"/>
    <w:rsid w:val="00AD6217"/>
    <w:rsid w:val="00AE1640"/>
    <w:rsid w:val="00AE2758"/>
    <w:rsid w:val="00AE38AB"/>
    <w:rsid w:val="00AE5855"/>
    <w:rsid w:val="00AE595B"/>
    <w:rsid w:val="00AF2F63"/>
    <w:rsid w:val="00AF31BD"/>
    <w:rsid w:val="00AF49F8"/>
    <w:rsid w:val="00B017E9"/>
    <w:rsid w:val="00B04988"/>
    <w:rsid w:val="00B04C16"/>
    <w:rsid w:val="00B06691"/>
    <w:rsid w:val="00B12862"/>
    <w:rsid w:val="00B15823"/>
    <w:rsid w:val="00B158BE"/>
    <w:rsid w:val="00B15D7C"/>
    <w:rsid w:val="00B17914"/>
    <w:rsid w:val="00B30793"/>
    <w:rsid w:val="00B318FE"/>
    <w:rsid w:val="00B32F0C"/>
    <w:rsid w:val="00B332A3"/>
    <w:rsid w:val="00B35C2A"/>
    <w:rsid w:val="00B44247"/>
    <w:rsid w:val="00B464C6"/>
    <w:rsid w:val="00B51247"/>
    <w:rsid w:val="00B53E2E"/>
    <w:rsid w:val="00B605F5"/>
    <w:rsid w:val="00B612DE"/>
    <w:rsid w:val="00B6249D"/>
    <w:rsid w:val="00B63289"/>
    <w:rsid w:val="00B63E75"/>
    <w:rsid w:val="00B64735"/>
    <w:rsid w:val="00B64925"/>
    <w:rsid w:val="00B66FD1"/>
    <w:rsid w:val="00B7350A"/>
    <w:rsid w:val="00B74BB2"/>
    <w:rsid w:val="00B77FED"/>
    <w:rsid w:val="00B77FFA"/>
    <w:rsid w:val="00B81852"/>
    <w:rsid w:val="00B83404"/>
    <w:rsid w:val="00B83D31"/>
    <w:rsid w:val="00B851CF"/>
    <w:rsid w:val="00B86345"/>
    <w:rsid w:val="00B91982"/>
    <w:rsid w:val="00B95D2D"/>
    <w:rsid w:val="00BA4123"/>
    <w:rsid w:val="00BA48F5"/>
    <w:rsid w:val="00BB0B05"/>
    <w:rsid w:val="00BB1F2C"/>
    <w:rsid w:val="00BB3236"/>
    <w:rsid w:val="00BB7DB3"/>
    <w:rsid w:val="00BC0DD8"/>
    <w:rsid w:val="00BC12A9"/>
    <w:rsid w:val="00BC5CB4"/>
    <w:rsid w:val="00BD0027"/>
    <w:rsid w:val="00BD02BC"/>
    <w:rsid w:val="00BD0D26"/>
    <w:rsid w:val="00BD64E6"/>
    <w:rsid w:val="00BE5B8C"/>
    <w:rsid w:val="00BE7F0A"/>
    <w:rsid w:val="00C00F6A"/>
    <w:rsid w:val="00C03513"/>
    <w:rsid w:val="00C03C52"/>
    <w:rsid w:val="00C05DF6"/>
    <w:rsid w:val="00C11D4C"/>
    <w:rsid w:val="00C16B5E"/>
    <w:rsid w:val="00C32E26"/>
    <w:rsid w:val="00C34E5F"/>
    <w:rsid w:val="00C35E57"/>
    <w:rsid w:val="00C3712E"/>
    <w:rsid w:val="00C435D1"/>
    <w:rsid w:val="00C45916"/>
    <w:rsid w:val="00C45A9C"/>
    <w:rsid w:val="00C56B07"/>
    <w:rsid w:val="00C571A0"/>
    <w:rsid w:val="00C6218F"/>
    <w:rsid w:val="00C7009E"/>
    <w:rsid w:val="00C70629"/>
    <w:rsid w:val="00C73EFC"/>
    <w:rsid w:val="00C75486"/>
    <w:rsid w:val="00C76D8D"/>
    <w:rsid w:val="00C85AA6"/>
    <w:rsid w:val="00C85FA3"/>
    <w:rsid w:val="00C90D13"/>
    <w:rsid w:val="00C93525"/>
    <w:rsid w:val="00C9789B"/>
    <w:rsid w:val="00CA0CAC"/>
    <w:rsid w:val="00CB5AB4"/>
    <w:rsid w:val="00CC030D"/>
    <w:rsid w:val="00CC25B8"/>
    <w:rsid w:val="00CC4F20"/>
    <w:rsid w:val="00CC6A9B"/>
    <w:rsid w:val="00CD06B0"/>
    <w:rsid w:val="00CD18A9"/>
    <w:rsid w:val="00CD251F"/>
    <w:rsid w:val="00CD2BDC"/>
    <w:rsid w:val="00CD46AC"/>
    <w:rsid w:val="00CD50B3"/>
    <w:rsid w:val="00CD6822"/>
    <w:rsid w:val="00CD68B5"/>
    <w:rsid w:val="00CE05EC"/>
    <w:rsid w:val="00CE07D1"/>
    <w:rsid w:val="00CE6E78"/>
    <w:rsid w:val="00CF028C"/>
    <w:rsid w:val="00CF1000"/>
    <w:rsid w:val="00CF77A6"/>
    <w:rsid w:val="00D010E4"/>
    <w:rsid w:val="00D02885"/>
    <w:rsid w:val="00D07111"/>
    <w:rsid w:val="00D112AC"/>
    <w:rsid w:val="00D12B24"/>
    <w:rsid w:val="00D24B34"/>
    <w:rsid w:val="00D30810"/>
    <w:rsid w:val="00D32BD3"/>
    <w:rsid w:val="00D344BE"/>
    <w:rsid w:val="00D41003"/>
    <w:rsid w:val="00D42CCF"/>
    <w:rsid w:val="00D44106"/>
    <w:rsid w:val="00D46695"/>
    <w:rsid w:val="00D55295"/>
    <w:rsid w:val="00D5652A"/>
    <w:rsid w:val="00D5707A"/>
    <w:rsid w:val="00D606DD"/>
    <w:rsid w:val="00D61123"/>
    <w:rsid w:val="00D6159A"/>
    <w:rsid w:val="00D668DB"/>
    <w:rsid w:val="00D66EE5"/>
    <w:rsid w:val="00D729C4"/>
    <w:rsid w:val="00D74B28"/>
    <w:rsid w:val="00D8007C"/>
    <w:rsid w:val="00D83438"/>
    <w:rsid w:val="00D94030"/>
    <w:rsid w:val="00D94E8B"/>
    <w:rsid w:val="00D951CC"/>
    <w:rsid w:val="00DA22A5"/>
    <w:rsid w:val="00DA3047"/>
    <w:rsid w:val="00DA3176"/>
    <w:rsid w:val="00DA3741"/>
    <w:rsid w:val="00DB2661"/>
    <w:rsid w:val="00DB2E69"/>
    <w:rsid w:val="00DB3703"/>
    <w:rsid w:val="00DB4372"/>
    <w:rsid w:val="00DB6A28"/>
    <w:rsid w:val="00DC08C6"/>
    <w:rsid w:val="00DC58EA"/>
    <w:rsid w:val="00DD001E"/>
    <w:rsid w:val="00DD06AC"/>
    <w:rsid w:val="00DD5C64"/>
    <w:rsid w:val="00DD6DF0"/>
    <w:rsid w:val="00DE037A"/>
    <w:rsid w:val="00DE49B7"/>
    <w:rsid w:val="00DF7A24"/>
    <w:rsid w:val="00DF7D01"/>
    <w:rsid w:val="00E000AD"/>
    <w:rsid w:val="00E03310"/>
    <w:rsid w:val="00E106CF"/>
    <w:rsid w:val="00E129F4"/>
    <w:rsid w:val="00E15009"/>
    <w:rsid w:val="00E21A4F"/>
    <w:rsid w:val="00E36C34"/>
    <w:rsid w:val="00E37CD4"/>
    <w:rsid w:val="00E40B91"/>
    <w:rsid w:val="00E427DB"/>
    <w:rsid w:val="00E43E19"/>
    <w:rsid w:val="00E47F0F"/>
    <w:rsid w:val="00E505EF"/>
    <w:rsid w:val="00E50D0C"/>
    <w:rsid w:val="00E55A78"/>
    <w:rsid w:val="00E55B98"/>
    <w:rsid w:val="00E563FD"/>
    <w:rsid w:val="00E56551"/>
    <w:rsid w:val="00E571F7"/>
    <w:rsid w:val="00E60A62"/>
    <w:rsid w:val="00E63075"/>
    <w:rsid w:val="00E65192"/>
    <w:rsid w:val="00E719D6"/>
    <w:rsid w:val="00E72E4F"/>
    <w:rsid w:val="00E74298"/>
    <w:rsid w:val="00E760F2"/>
    <w:rsid w:val="00E87A7B"/>
    <w:rsid w:val="00E91450"/>
    <w:rsid w:val="00E941CD"/>
    <w:rsid w:val="00E969C8"/>
    <w:rsid w:val="00EA1ACE"/>
    <w:rsid w:val="00EA707C"/>
    <w:rsid w:val="00EB09B0"/>
    <w:rsid w:val="00EB6E8B"/>
    <w:rsid w:val="00EC0C9C"/>
    <w:rsid w:val="00EC5B1A"/>
    <w:rsid w:val="00ED18E1"/>
    <w:rsid w:val="00ED6FF4"/>
    <w:rsid w:val="00ED7232"/>
    <w:rsid w:val="00EE286B"/>
    <w:rsid w:val="00EE51CE"/>
    <w:rsid w:val="00EE6FF3"/>
    <w:rsid w:val="00EF16AA"/>
    <w:rsid w:val="00EF3508"/>
    <w:rsid w:val="00EF48CB"/>
    <w:rsid w:val="00F0141D"/>
    <w:rsid w:val="00F01D13"/>
    <w:rsid w:val="00F1042D"/>
    <w:rsid w:val="00F1454D"/>
    <w:rsid w:val="00F15EF4"/>
    <w:rsid w:val="00F22EAF"/>
    <w:rsid w:val="00F2509A"/>
    <w:rsid w:val="00F349A6"/>
    <w:rsid w:val="00F402D7"/>
    <w:rsid w:val="00F4055A"/>
    <w:rsid w:val="00F44C45"/>
    <w:rsid w:val="00F467C1"/>
    <w:rsid w:val="00F61F79"/>
    <w:rsid w:val="00F70AF1"/>
    <w:rsid w:val="00F73CE8"/>
    <w:rsid w:val="00F769D2"/>
    <w:rsid w:val="00F814EA"/>
    <w:rsid w:val="00F832FA"/>
    <w:rsid w:val="00F8561E"/>
    <w:rsid w:val="00F945A1"/>
    <w:rsid w:val="00F96723"/>
    <w:rsid w:val="00F967B9"/>
    <w:rsid w:val="00F96A1A"/>
    <w:rsid w:val="00F96ED5"/>
    <w:rsid w:val="00FA2B46"/>
    <w:rsid w:val="00FA31B9"/>
    <w:rsid w:val="00FA50E6"/>
    <w:rsid w:val="00FB46C7"/>
    <w:rsid w:val="00FB491C"/>
    <w:rsid w:val="00FB55DC"/>
    <w:rsid w:val="00FB6155"/>
    <w:rsid w:val="00FC2DE3"/>
    <w:rsid w:val="00FC4A83"/>
    <w:rsid w:val="00FC4E5F"/>
    <w:rsid w:val="00FC4EC9"/>
    <w:rsid w:val="00FC536B"/>
    <w:rsid w:val="00FD436B"/>
    <w:rsid w:val="00FD5829"/>
    <w:rsid w:val="00FE27F7"/>
    <w:rsid w:val="00FE6CAA"/>
    <w:rsid w:val="00FF1285"/>
    <w:rsid w:val="00FF7CF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6098A8"/>
  <w15:docId w15:val="{EE648D1A-27F7-47EF-B6E0-661C9256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7C"/>
    <w:pPr>
      <w:spacing w:after="200" w:line="276" w:lineRule="auto"/>
    </w:pPr>
    <w:rPr>
      <w:rFonts w:ascii="Calibri" w:eastAsia="Calibri" w:hAnsi="Calibri" w:cs="Times New Roman"/>
    </w:rPr>
  </w:style>
  <w:style w:type="paragraph" w:styleId="berschrift1">
    <w:name w:val="heading 1"/>
    <w:basedOn w:val="Standard"/>
    <w:link w:val="berschrift1Zchn"/>
    <w:uiPriority w:val="9"/>
    <w:qFormat/>
    <w:rsid w:val="009926F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berschrift3">
    <w:name w:val="heading 3"/>
    <w:basedOn w:val="Standard"/>
    <w:next w:val="Standard"/>
    <w:link w:val="berschrift3Zchn"/>
    <w:uiPriority w:val="9"/>
    <w:semiHidden/>
    <w:unhideWhenUsed/>
    <w:qFormat/>
    <w:rsid w:val="005F4212"/>
    <w:pPr>
      <w:keepNext/>
      <w:keepLines/>
      <w:spacing w:before="200" w:after="0"/>
      <w:outlineLvl w:val="2"/>
    </w:pPr>
    <w:rPr>
      <w:rFonts w:asciiTheme="majorHAnsi" w:eastAsiaTheme="majorEastAsia" w:hAnsiTheme="majorHAnsi" w:cstheme="majorBidi"/>
      <w:b/>
      <w:bCs/>
      <w:color w:val="5B9BD5" w:themeColor="accent1"/>
    </w:rPr>
  </w:style>
  <w:style w:type="paragraph" w:styleId="berschrift5">
    <w:name w:val="heading 5"/>
    <w:basedOn w:val="Standard"/>
    <w:next w:val="Standard"/>
    <w:link w:val="berschrift5Zchn"/>
    <w:uiPriority w:val="9"/>
    <w:unhideWhenUsed/>
    <w:qFormat/>
    <w:rsid w:val="009926F6"/>
    <w:pPr>
      <w:spacing w:before="240" w:after="60"/>
      <w:outlineLvl w:val="4"/>
    </w:pPr>
    <w:rPr>
      <w:rFonts w:eastAsia="Times New Roman"/>
      <w:b/>
      <w:bCs/>
      <w:i/>
      <w:i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5916"/>
    <w:pPr>
      <w:ind w:left="720"/>
      <w:contextualSpacing/>
    </w:pPr>
  </w:style>
  <w:style w:type="character" w:customStyle="1" w:styleId="apple-converted-space">
    <w:name w:val="apple-converted-space"/>
    <w:basedOn w:val="Absatz-Standardschriftart"/>
    <w:rsid w:val="00023401"/>
  </w:style>
  <w:style w:type="paragraph" w:customStyle="1" w:styleId="xmsonormal">
    <w:name w:val="x_msonormal"/>
    <w:basedOn w:val="Standard"/>
    <w:rsid w:val="00023401"/>
    <w:pPr>
      <w:spacing w:before="100" w:beforeAutospacing="1" w:after="100" w:afterAutospacing="1" w:line="240" w:lineRule="auto"/>
    </w:pPr>
    <w:rPr>
      <w:rFonts w:ascii="Times" w:eastAsiaTheme="minorHAnsi" w:hAnsi="Times" w:cstheme="minorBidi"/>
      <w:sz w:val="20"/>
      <w:szCs w:val="20"/>
      <w:lang w:val="en-GB"/>
    </w:rPr>
  </w:style>
  <w:style w:type="paragraph" w:styleId="Sprechblasentext">
    <w:name w:val="Balloon Text"/>
    <w:basedOn w:val="Standard"/>
    <w:link w:val="SprechblasentextZchn"/>
    <w:uiPriority w:val="99"/>
    <w:semiHidden/>
    <w:unhideWhenUsed/>
    <w:rsid w:val="00772A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2A97"/>
    <w:rPr>
      <w:rFonts w:ascii="Tahoma" w:eastAsia="Calibri" w:hAnsi="Tahoma" w:cs="Tahoma"/>
      <w:sz w:val="16"/>
      <w:szCs w:val="16"/>
    </w:rPr>
  </w:style>
  <w:style w:type="paragraph" w:styleId="Funotentext">
    <w:name w:val="footnote text"/>
    <w:basedOn w:val="Standard"/>
    <w:link w:val="FunotentextZchn"/>
    <w:uiPriority w:val="99"/>
    <w:semiHidden/>
    <w:unhideWhenUsed/>
    <w:rsid w:val="004926C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26CA"/>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4926CA"/>
    <w:rPr>
      <w:vertAlign w:val="superscript"/>
    </w:rPr>
  </w:style>
  <w:style w:type="character" w:customStyle="1" w:styleId="berschrift1Zchn">
    <w:name w:val="Überschrift 1 Zchn"/>
    <w:basedOn w:val="Absatz-Standardschriftart"/>
    <w:link w:val="berschrift1"/>
    <w:uiPriority w:val="9"/>
    <w:rsid w:val="009926F6"/>
    <w:rPr>
      <w:rFonts w:ascii="Times New Roman" w:eastAsia="Times New Roman" w:hAnsi="Times New Roman" w:cs="Times New Roman"/>
      <w:b/>
      <w:bCs/>
      <w:kern w:val="36"/>
      <w:sz w:val="48"/>
      <w:szCs w:val="48"/>
      <w:lang w:val="x-none" w:eastAsia="x-none"/>
    </w:rPr>
  </w:style>
  <w:style w:type="character" w:customStyle="1" w:styleId="berschrift5Zchn">
    <w:name w:val="Überschrift 5 Zchn"/>
    <w:basedOn w:val="Absatz-Standardschriftart"/>
    <w:link w:val="berschrift5"/>
    <w:uiPriority w:val="9"/>
    <w:rsid w:val="009926F6"/>
    <w:rPr>
      <w:rFonts w:ascii="Calibri" w:eastAsia="Times New Roman" w:hAnsi="Calibri" w:cs="Times New Roman"/>
      <w:b/>
      <w:bCs/>
      <w:i/>
      <w:iCs/>
      <w:sz w:val="26"/>
      <w:szCs w:val="26"/>
      <w:lang w:val="x-none" w:eastAsia="x-none"/>
    </w:rPr>
  </w:style>
  <w:style w:type="paragraph" w:styleId="StandardWeb">
    <w:name w:val="Normal (Web)"/>
    <w:basedOn w:val="Standard"/>
    <w:uiPriority w:val="99"/>
    <w:unhideWhenUsed/>
    <w:rsid w:val="009926F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Absatz-Standardschriftart"/>
    <w:rsid w:val="009926F6"/>
  </w:style>
  <w:style w:type="character" w:styleId="Hervorhebung">
    <w:name w:val="Emphasis"/>
    <w:uiPriority w:val="20"/>
    <w:qFormat/>
    <w:rsid w:val="009926F6"/>
    <w:rPr>
      <w:i/>
      <w:iCs/>
    </w:rPr>
  </w:style>
  <w:style w:type="character" w:customStyle="1" w:styleId="sc">
    <w:name w:val="sc"/>
    <w:rsid w:val="009926F6"/>
  </w:style>
  <w:style w:type="paragraph" w:styleId="Fuzeile">
    <w:name w:val="footer"/>
    <w:basedOn w:val="Standard"/>
    <w:link w:val="FuzeileZchn"/>
    <w:uiPriority w:val="99"/>
    <w:unhideWhenUsed/>
    <w:rsid w:val="009926F6"/>
    <w:pPr>
      <w:tabs>
        <w:tab w:val="center" w:pos="4513"/>
        <w:tab w:val="right" w:pos="9026"/>
      </w:tabs>
      <w:spacing w:after="0" w:line="240" w:lineRule="auto"/>
    </w:pPr>
    <w:rPr>
      <w:rFonts w:asciiTheme="minorHAnsi" w:eastAsiaTheme="minorHAnsi" w:hAnsiTheme="minorHAnsi" w:cstheme="minorBidi"/>
      <w:lang w:val="id-ID"/>
    </w:rPr>
  </w:style>
  <w:style w:type="character" w:customStyle="1" w:styleId="FuzeileZchn">
    <w:name w:val="Fußzeile Zchn"/>
    <w:basedOn w:val="Absatz-Standardschriftart"/>
    <w:link w:val="Fuzeile"/>
    <w:uiPriority w:val="99"/>
    <w:rsid w:val="009926F6"/>
    <w:rPr>
      <w:lang w:val="id-ID"/>
    </w:rPr>
  </w:style>
  <w:style w:type="paragraph" w:styleId="Umschlagadresse">
    <w:name w:val="envelope address"/>
    <w:basedOn w:val="Standard"/>
    <w:uiPriority w:val="99"/>
    <w:unhideWhenUsed/>
    <w:rsid w:val="009831E6"/>
    <w:pPr>
      <w:framePr w:w="7938" w:h="1985" w:hRule="exact" w:hSpace="141" w:wrap="auto" w:hAnchor="page" w:xAlign="center" w:yAlign="bottom"/>
      <w:spacing w:after="0"/>
      <w:ind w:left="2835"/>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9831E6"/>
    <w:pPr>
      <w:spacing w:after="0" w:line="240" w:lineRule="auto"/>
    </w:pPr>
    <w:rPr>
      <w:rFonts w:asciiTheme="majorHAnsi" w:eastAsiaTheme="majorEastAsia" w:hAnsiTheme="majorHAnsi" w:cstheme="majorBidi"/>
      <w:sz w:val="20"/>
      <w:szCs w:val="20"/>
    </w:rPr>
  </w:style>
  <w:style w:type="paragraph" w:styleId="Kopfzeile">
    <w:name w:val="header"/>
    <w:basedOn w:val="Standard"/>
    <w:link w:val="KopfzeileZchn"/>
    <w:uiPriority w:val="99"/>
    <w:unhideWhenUsed/>
    <w:rsid w:val="001B2B58"/>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B2B58"/>
    <w:rPr>
      <w:rFonts w:ascii="Calibri" w:eastAsia="Calibri" w:hAnsi="Calibri" w:cs="Times New Roman"/>
    </w:rPr>
  </w:style>
  <w:style w:type="character" w:styleId="Kommentarzeichen">
    <w:name w:val="annotation reference"/>
    <w:basedOn w:val="Absatz-Standardschriftart"/>
    <w:uiPriority w:val="99"/>
    <w:semiHidden/>
    <w:unhideWhenUsed/>
    <w:rsid w:val="003F3777"/>
    <w:rPr>
      <w:sz w:val="16"/>
      <w:szCs w:val="16"/>
    </w:rPr>
  </w:style>
  <w:style w:type="paragraph" w:styleId="Kommentartext">
    <w:name w:val="annotation text"/>
    <w:basedOn w:val="Standard"/>
    <w:link w:val="KommentartextZchn"/>
    <w:uiPriority w:val="99"/>
    <w:unhideWhenUsed/>
    <w:rsid w:val="003F3777"/>
    <w:pPr>
      <w:spacing w:line="240" w:lineRule="auto"/>
    </w:pPr>
    <w:rPr>
      <w:sz w:val="20"/>
      <w:szCs w:val="20"/>
    </w:rPr>
  </w:style>
  <w:style w:type="character" w:customStyle="1" w:styleId="KommentartextZchn">
    <w:name w:val="Kommentartext Zchn"/>
    <w:basedOn w:val="Absatz-Standardschriftart"/>
    <w:link w:val="Kommentartext"/>
    <w:uiPriority w:val="99"/>
    <w:rsid w:val="003F3777"/>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F3777"/>
    <w:rPr>
      <w:b/>
      <w:bCs/>
    </w:rPr>
  </w:style>
  <w:style w:type="character" w:customStyle="1" w:styleId="KommentarthemaZchn">
    <w:name w:val="Kommentarthema Zchn"/>
    <w:basedOn w:val="KommentartextZchn"/>
    <w:link w:val="Kommentarthema"/>
    <w:uiPriority w:val="99"/>
    <w:semiHidden/>
    <w:rsid w:val="003F3777"/>
    <w:rPr>
      <w:rFonts w:ascii="Calibri" w:eastAsia="Calibri" w:hAnsi="Calibri" w:cs="Times New Roman"/>
      <w:b/>
      <w:bCs/>
      <w:sz w:val="20"/>
      <w:szCs w:val="20"/>
    </w:rPr>
  </w:style>
  <w:style w:type="paragraph" w:styleId="berarbeitung">
    <w:name w:val="Revision"/>
    <w:hidden/>
    <w:uiPriority w:val="99"/>
    <w:semiHidden/>
    <w:rsid w:val="00AC54A5"/>
    <w:pPr>
      <w:spacing w:after="0" w:line="240" w:lineRule="auto"/>
    </w:pPr>
    <w:rPr>
      <w:rFonts w:ascii="Calibri" w:eastAsia="Calibri" w:hAnsi="Calibri" w:cs="Times New Roman"/>
    </w:rPr>
  </w:style>
  <w:style w:type="character" w:customStyle="1" w:styleId="vv">
    <w:name w:val="vv"/>
    <w:basedOn w:val="Absatz-Standardschriftart"/>
    <w:rsid w:val="00AE38AB"/>
  </w:style>
  <w:style w:type="character" w:styleId="Hyperlink">
    <w:name w:val="Hyperlink"/>
    <w:basedOn w:val="Absatz-Standardschriftart"/>
    <w:uiPriority w:val="99"/>
    <w:unhideWhenUsed/>
    <w:rsid w:val="00AE38AB"/>
    <w:rPr>
      <w:color w:val="0000FF"/>
      <w:u w:val="single"/>
    </w:rPr>
  </w:style>
  <w:style w:type="character" w:customStyle="1" w:styleId="berschrift3Zchn">
    <w:name w:val="Überschrift 3 Zchn"/>
    <w:basedOn w:val="Absatz-Standardschriftart"/>
    <w:link w:val="berschrift3"/>
    <w:uiPriority w:val="9"/>
    <w:semiHidden/>
    <w:rsid w:val="005F4212"/>
    <w:rPr>
      <w:rFonts w:asciiTheme="majorHAnsi" w:eastAsiaTheme="majorEastAsia" w:hAnsiTheme="majorHAnsi" w:cstheme="majorBidi"/>
      <w:b/>
      <w:bCs/>
      <w:color w:val="5B9BD5" w:themeColor="accent1"/>
    </w:rPr>
  </w:style>
  <w:style w:type="character" w:customStyle="1" w:styleId="verse">
    <w:name w:val="verse"/>
    <w:basedOn w:val="Absatz-Standardschriftart"/>
    <w:rsid w:val="005F4212"/>
  </w:style>
  <w:style w:type="character" w:customStyle="1" w:styleId="st">
    <w:name w:val="st"/>
    <w:basedOn w:val="Absatz-Standardschriftart"/>
    <w:rsid w:val="0054470C"/>
  </w:style>
  <w:style w:type="character" w:styleId="BesuchterHyperlink">
    <w:name w:val="FollowedHyperlink"/>
    <w:basedOn w:val="Absatz-Standardschriftart"/>
    <w:uiPriority w:val="99"/>
    <w:semiHidden/>
    <w:unhideWhenUsed/>
    <w:rsid w:val="00212B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6094">
      <w:bodyDiv w:val="1"/>
      <w:marLeft w:val="0"/>
      <w:marRight w:val="0"/>
      <w:marTop w:val="0"/>
      <w:marBottom w:val="0"/>
      <w:divBdr>
        <w:top w:val="none" w:sz="0" w:space="0" w:color="auto"/>
        <w:left w:val="none" w:sz="0" w:space="0" w:color="auto"/>
        <w:bottom w:val="none" w:sz="0" w:space="0" w:color="auto"/>
        <w:right w:val="none" w:sz="0" w:space="0" w:color="auto"/>
      </w:divBdr>
    </w:div>
    <w:div w:id="327828223">
      <w:bodyDiv w:val="1"/>
      <w:marLeft w:val="0"/>
      <w:marRight w:val="0"/>
      <w:marTop w:val="0"/>
      <w:marBottom w:val="0"/>
      <w:divBdr>
        <w:top w:val="none" w:sz="0" w:space="0" w:color="auto"/>
        <w:left w:val="none" w:sz="0" w:space="0" w:color="auto"/>
        <w:bottom w:val="none" w:sz="0" w:space="0" w:color="auto"/>
        <w:right w:val="none" w:sz="0" w:space="0" w:color="auto"/>
      </w:divBdr>
    </w:div>
    <w:div w:id="370348630">
      <w:bodyDiv w:val="1"/>
      <w:marLeft w:val="0"/>
      <w:marRight w:val="0"/>
      <w:marTop w:val="0"/>
      <w:marBottom w:val="0"/>
      <w:divBdr>
        <w:top w:val="none" w:sz="0" w:space="0" w:color="auto"/>
        <w:left w:val="none" w:sz="0" w:space="0" w:color="auto"/>
        <w:bottom w:val="none" w:sz="0" w:space="0" w:color="auto"/>
        <w:right w:val="none" w:sz="0" w:space="0" w:color="auto"/>
      </w:divBdr>
    </w:div>
    <w:div w:id="504126535">
      <w:bodyDiv w:val="1"/>
      <w:marLeft w:val="0"/>
      <w:marRight w:val="0"/>
      <w:marTop w:val="0"/>
      <w:marBottom w:val="0"/>
      <w:divBdr>
        <w:top w:val="none" w:sz="0" w:space="0" w:color="auto"/>
        <w:left w:val="none" w:sz="0" w:space="0" w:color="auto"/>
        <w:bottom w:val="none" w:sz="0" w:space="0" w:color="auto"/>
        <w:right w:val="none" w:sz="0" w:space="0" w:color="auto"/>
      </w:divBdr>
    </w:div>
    <w:div w:id="592780860">
      <w:bodyDiv w:val="1"/>
      <w:marLeft w:val="0"/>
      <w:marRight w:val="0"/>
      <w:marTop w:val="0"/>
      <w:marBottom w:val="0"/>
      <w:divBdr>
        <w:top w:val="none" w:sz="0" w:space="0" w:color="auto"/>
        <w:left w:val="none" w:sz="0" w:space="0" w:color="auto"/>
        <w:bottom w:val="none" w:sz="0" w:space="0" w:color="auto"/>
        <w:right w:val="none" w:sz="0" w:space="0" w:color="auto"/>
      </w:divBdr>
    </w:div>
    <w:div w:id="663358755">
      <w:bodyDiv w:val="1"/>
      <w:marLeft w:val="0"/>
      <w:marRight w:val="0"/>
      <w:marTop w:val="0"/>
      <w:marBottom w:val="0"/>
      <w:divBdr>
        <w:top w:val="none" w:sz="0" w:space="0" w:color="auto"/>
        <w:left w:val="none" w:sz="0" w:space="0" w:color="auto"/>
        <w:bottom w:val="none" w:sz="0" w:space="0" w:color="auto"/>
        <w:right w:val="none" w:sz="0" w:space="0" w:color="auto"/>
      </w:divBdr>
      <w:divsChild>
        <w:div w:id="1489905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12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850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89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88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27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3745330">
      <w:bodyDiv w:val="1"/>
      <w:marLeft w:val="0"/>
      <w:marRight w:val="0"/>
      <w:marTop w:val="0"/>
      <w:marBottom w:val="0"/>
      <w:divBdr>
        <w:top w:val="none" w:sz="0" w:space="0" w:color="auto"/>
        <w:left w:val="none" w:sz="0" w:space="0" w:color="auto"/>
        <w:bottom w:val="none" w:sz="0" w:space="0" w:color="auto"/>
        <w:right w:val="none" w:sz="0" w:space="0" w:color="auto"/>
      </w:divBdr>
    </w:div>
    <w:div w:id="831872254">
      <w:bodyDiv w:val="1"/>
      <w:marLeft w:val="0"/>
      <w:marRight w:val="0"/>
      <w:marTop w:val="0"/>
      <w:marBottom w:val="0"/>
      <w:divBdr>
        <w:top w:val="none" w:sz="0" w:space="0" w:color="auto"/>
        <w:left w:val="none" w:sz="0" w:space="0" w:color="auto"/>
        <w:bottom w:val="none" w:sz="0" w:space="0" w:color="auto"/>
        <w:right w:val="none" w:sz="0" w:space="0" w:color="auto"/>
      </w:divBdr>
      <w:divsChild>
        <w:div w:id="83522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442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4145982">
      <w:bodyDiv w:val="1"/>
      <w:marLeft w:val="0"/>
      <w:marRight w:val="0"/>
      <w:marTop w:val="0"/>
      <w:marBottom w:val="0"/>
      <w:divBdr>
        <w:top w:val="none" w:sz="0" w:space="0" w:color="auto"/>
        <w:left w:val="none" w:sz="0" w:space="0" w:color="auto"/>
        <w:bottom w:val="none" w:sz="0" w:space="0" w:color="auto"/>
        <w:right w:val="none" w:sz="0" w:space="0" w:color="auto"/>
      </w:divBdr>
    </w:div>
    <w:div w:id="997222078">
      <w:bodyDiv w:val="1"/>
      <w:marLeft w:val="0"/>
      <w:marRight w:val="0"/>
      <w:marTop w:val="0"/>
      <w:marBottom w:val="0"/>
      <w:divBdr>
        <w:top w:val="none" w:sz="0" w:space="0" w:color="auto"/>
        <w:left w:val="none" w:sz="0" w:space="0" w:color="auto"/>
        <w:bottom w:val="none" w:sz="0" w:space="0" w:color="auto"/>
        <w:right w:val="none" w:sz="0" w:space="0" w:color="auto"/>
      </w:divBdr>
    </w:div>
    <w:div w:id="1200044424">
      <w:bodyDiv w:val="1"/>
      <w:marLeft w:val="0"/>
      <w:marRight w:val="0"/>
      <w:marTop w:val="0"/>
      <w:marBottom w:val="0"/>
      <w:divBdr>
        <w:top w:val="none" w:sz="0" w:space="0" w:color="auto"/>
        <w:left w:val="none" w:sz="0" w:space="0" w:color="auto"/>
        <w:bottom w:val="none" w:sz="0" w:space="0" w:color="auto"/>
        <w:right w:val="none" w:sz="0" w:space="0" w:color="auto"/>
      </w:divBdr>
      <w:divsChild>
        <w:div w:id="52135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09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8584080">
      <w:bodyDiv w:val="1"/>
      <w:marLeft w:val="0"/>
      <w:marRight w:val="0"/>
      <w:marTop w:val="0"/>
      <w:marBottom w:val="0"/>
      <w:divBdr>
        <w:top w:val="none" w:sz="0" w:space="0" w:color="auto"/>
        <w:left w:val="none" w:sz="0" w:space="0" w:color="auto"/>
        <w:bottom w:val="none" w:sz="0" w:space="0" w:color="auto"/>
        <w:right w:val="none" w:sz="0" w:space="0" w:color="auto"/>
      </w:divBdr>
      <w:divsChild>
        <w:div w:id="1298685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1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042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880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0671505">
      <w:bodyDiv w:val="1"/>
      <w:marLeft w:val="0"/>
      <w:marRight w:val="0"/>
      <w:marTop w:val="0"/>
      <w:marBottom w:val="0"/>
      <w:divBdr>
        <w:top w:val="none" w:sz="0" w:space="0" w:color="auto"/>
        <w:left w:val="none" w:sz="0" w:space="0" w:color="auto"/>
        <w:bottom w:val="none" w:sz="0" w:space="0" w:color="auto"/>
        <w:right w:val="none" w:sz="0" w:space="0" w:color="auto"/>
      </w:divBdr>
    </w:div>
    <w:div w:id="1340544161">
      <w:bodyDiv w:val="1"/>
      <w:marLeft w:val="0"/>
      <w:marRight w:val="0"/>
      <w:marTop w:val="0"/>
      <w:marBottom w:val="0"/>
      <w:divBdr>
        <w:top w:val="none" w:sz="0" w:space="0" w:color="auto"/>
        <w:left w:val="none" w:sz="0" w:space="0" w:color="auto"/>
        <w:bottom w:val="none" w:sz="0" w:space="0" w:color="auto"/>
        <w:right w:val="none" w:sz="0" w:space="0" w:color="auto"/>
      </w:divBdr>
    </w:div>
    <w:div w:id="1366448475">
      <w:bodyDiv w:val="1"/>
      <w:marLeft w:val="0"/>
      <w:marRight w:val="0"/>
      <w:marTop w:val="0"/>
      <w:marBottom w:val="0"/>
      <w:divBdr>
        <w:top w:val="none" w:sz="0" w:space="0" w:color="auto"/>
        <w:left w:val="none" w:sz="0" w:space="0" w:color="auto"/>
        <w:bottom w:val="none" w:sz="0" w:space="0" w:color="auto"/>
        <w:right w:val="none" w:sz="0" w:space="0" w:color="auto"/>
      </w:divBdr>
      <w:divsChild>
        <w:div w:id="656568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17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978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771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954243">
      <w:bodyDiv w:val="1"/>
      <w:marLeft w:val="0"/>
      <w:marRight w:val="0"/>
      <w:marTop w:val="0"/>
      <w:marBottom w:val="0"/>
      <w:divBdr>
        <w:top w:val="none" w:sz="0" w:space="0" w:color="auto"/>
        <w:left w:val="none" w:sz="0" w:space="0" w:color="auto"/>
        <w:bottom w:val="none" w:sz="0" w:space="0" w:color="auto"/>
        <w:right w:val="none" w:sz="0" w:space="0" w:color="auto"/>
      </w:divBdr>
    </w:div>
    <w:div w:id="1612662259">
      <w:bodyDiv w:val="1"/>
      <w:marLeft w:val="0"/>
      <w:marRight w:val="0"/>
      <w:marTop w:val="0"/>
      <w:marBottom w:val="0"/>
      <w:divBdr>
        <w:top w:val="none" w:sz="0" w:space="0" w:color="auto"/>
        <w:left w:val="none" w:sz="0" w:space="0" w:color="auto"/>
        <w:bottom w:val="none" w:sz="0" w:space="0" w:color="auto"/>
        <w:right w:val="none" w:sz="0" w:space="0" w:color="auto"/>
      </w:divBdr>
      <w:divsChild>
        <w:div w:id="192584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04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3160850">
      <w:bodyDiv w:val="1"/>
      <w:marLeft w:val="0"/>
      <w:marRight w:val="0"/>
      <w:marTop w:val="0"/>
      <w:marBottom w:val="0"/>
      <w:divBdr>
        <w:top w:val="none" w:sz="0" w:space="0" w:color="auto"/>
        <w:left w:val="none" w:sz="0" w:space="0" w:color="auto"/>
        <w:bottom w:val="none" w:sz="0" w:space="0" w:color="auto"/>
        <w:right w:val="none" w:sz="0" w:space="0" w:color="auto"/>
      </w:divBdr>
      <w:divsChild>
        <w:div w:id="207927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580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5169047">
      <w:bodyDiv w:val="1"/>
      <w:marLeft w:val="0"/>
      <w:marRight w:val="0"/>
      <w:marTop w:val="0"/>
      <w:marBottom w:val="0"/>
      <w:divBdr>
        <w:top w:val="none" w:sz="0" w:space="0" w:color="auto"/>
        <w:left w:val="none" w:sz="0" w:space="0" w:color="auto"/>
        <w:bottom w:val="none" w:sz="0" w:space="0" w:color="auto"/>
        <w:right w:val="none" w:sz="0" w:space="0" w:color="auto"/>
      </w:divBdr>
    </w:div>
    <w:div w:id="1973486123">
      <w:bodyDiv w:val="1"/>
      <w:marLeft w:val="0"/>
      <w:marRight w:val="0"/>
      <w:marTop w:val="0"/>
      <w:marBottom w:val="0"/>
      <w:divBdr>
        <w:top w:val="none" w:sz="0" w:space="0" w:color="auto"/>
        <w:left w:val="none" w:sz="0" w:space="0" w:color="auto"/>
        <w:bottom w:val="none" w:sz="0" w:space="0" w:color="auto"/>
        <w:right w:val="none" w:sz="0" w:space="0" w:color="auto"/>
      </w:divBdr>
      <w:divsChild>
        <w:div w:id="900360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4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ekumene-ack.de/themen/geistliche-oekumene/gebetswoche/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0B014E1-84E8-41A3-8874-B95910A7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2229</Words>
  <Characters>14043</Characters>
  <Application>Microsoft Office Word</Application>
  <DocSecurity>0</DocSecurity>
  <Lines>117</Lines>
  <Paragraphs>32</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World Council of Churches</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 in Deutschland</dc:creator>
  <cp:lastModifiedBy>Dr. Elisabeth Dieckmann</cp:lastModifiedBy>
  <cp:revision>31</cp:revision>
  <cp:lastPrinted>2018-08-14T09:42:00Z</cp:lastPrinted>
  <dcterms:created xsi:type="dcterms:W3CDTF">2018-08-14T08:48:00Z</dcterms:created>
  <dcterms:modified xsi:type="dcterms:W3CDTF">2018-08-14T10:30:00Z</dcterms:modified>
</cp:coreProperties>
</file>